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353" w:type="dxa"/>
        <w:tblInd w:w="-45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1888"/>
        <w:gridCol w:w="142"/>
        <w:gridCol w:w="283"/>
        <w:gridCol w:w="567"/>
        <w:gridCol w:w="142"/>
        <w:gridCol w:w="142"/>
        <w:gridCol w:w="283"/>
        <w:gridCol w:w="142"/>
        <w:gridCol w:w="284"/>
        <w:gridCol w:w="836"/>
        <w:gridCol w:w="723"/>
        <w:gridCol w:w="142"/>
        <w:gridCol w:w="708"/>
        <w:gridCol w:w="284"/>
        <w:gridCol w:w="850"/>
        <w:gridCol w:w="142"/>
        <w:gridCol w:w="142"/>
        <w:gridCol w:w="850"/>
        <w:gridCol w:w="210"/>
        <w:gridCol w:w="783"/>
        <w:gridCol w:w="810"/>
      </w:tblGrid>
      <w:tr w:rsidR="00C806EA" w:rsidRPr="007A5EFD" w:rsidTr="00C806EA">
        <w:trPr>
          <w:trHeight w:val="20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tcMar>
              <w:left w:w="0" w:type="dxa"/>
              <w:right w:w="0" w:type="dxa"/>
            </w:tcMar>
            <w:vAlign w:val="center"/>
          </w:tcPr>
          <w:p w:rsidR="00C806EA" w:rsidRPr="00C806EA" w:rsidRDefault="00C806EA" w:rsidP="00C806EA">
            <w:r w:rsidRPr="00C806EA">
              <w:rPr>
                <w:color w:val="FFFFFF" w:themeColor="background1"/>
                <w:sz w:val="2"/>
              </w:rPr>
              <w:t>Start form</w:t>
            </w:r>
          </w:p>
        </w:tc>
      </w:tr>
      <w:tr w:rsidR="007D48A4" w:rsidRPr="007A5EFD" w:rsidTr="00B23D36">
        <w:trPr>
          <w:trHeight w:val="27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7D48A4" w:rsidRPr="004A3CC9" w:rsidRDefault="00A42843" w:rsidP="00A42843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Applicant / Registered Owner of Brand – Details in full</w:t>
            </w:r>
          </w:p>
        </w:tc>
      </w:tr>
      <w:tr w:rsidR="00C806EA" w:rsidRPr="00691036" w:rsidTr="00691036">
        <w:trPr>
          <w:trHeight w:val="337"/>
        </w:trPr>
        <w:tc>
          <w:tcPr>
            <w:tcW w:w="203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C806EA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rFonts w:cs="Arial"/>
                <w:b/>
                <w:sz w:val="21"/>
                <w:szCs w:val="21"/>
              </w:rPr>
              <w:t>Applicants Name:</w:t>
            </w:r>
          </w:p>
        </w:tc>
        <w:tc>
          <w:tcPr>
            <w:tcW w:w="8323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C806EA" w:rsidRPr="00691036" w:rsidRDefault="00C806EA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C806EA" w:rsidRPr="00691036" w:rsidTr="00691036">
        <w:trPr>
          <w:trHeight w:val="144"/>
        </w:trPr>
        <w:tc>
          <w:tcPr>
            <w:tcW w:w="203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C806EA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Postal Address</w:t>
            </w:r>
            <w:r w:rsidR="00C806EA" w:rsidRPr="00691036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323" w:type="dxa"/>
            <w:gridSpan w:val="19"/>
            <w:tcBorders>
              <w:top w:val="nil"/>
              <w:bottom w:val="single" w:sz="4" w:space="0" w:color="auto"/>
            </w:tcBorders>
          </w:tcPr>
          <w:p w:rsidR="00C806EA" w:rsidRPr="00691036" w:rsidRDefault="00C806EA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A42843" w:rsidRPr="00691036" w:rsidTr="00691036">
        <w:trPr>
          <w:trHeight w:val="215"/>
        </w:trPr>
        <w:tc>
          <w:tcPr>
            <w:tcW w:w="2030" w:type="dxa"/>
            <w:gridSpan w:val="2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Phone:</w:t>
            </w:r>
          </w:p>
        </w:tc>
        <w:tc>
          <w:tcPr>
            <w:tcW w:w="3402" w:type="dxa"/>
            <w:gridSpan w:val="9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Mobile:</w:t>
            </w:r>
          </w:p>
        </w:tc>
        <w:tc>
          <w:tcPr>
            <w:tcW w:w="3787" w:type="dxa"/>
            <w:gridSpan w:val="7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A42843" w:rsidRPr="00691036" w:rsidTr="00691036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42843" w:rsidRPr="00691036" w:rsidRDefault="00A42843" w:rsidP="00420EB6">
            <w:pPr>
              <w:spacing w:before="60" w:after="60"/>
              <w:rPr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Email:</w:t>
            </w:r>
          </w:p>
        </w:tc>
        <w:tc>
          <w:tcPr>
            <w:tcW w:w="83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843" w:rsidRPr="00691036" w:rsidRDefault="00A42843" w:rsidP="00420EB6">
            <w:pPr>
              <w:spacing w:before="60" w:after="60"/>
              <w:rPr>
                <w:sz w:val="21"/>
                <w:szCs w:val="21"/>
              </w:rPr>
            </w:pPr>
          </w:p>
        </w:tc>
      </w:tr>
      <w:tr w:rsidR="00993E17" w:rsidRPr="007A5EFD" w:rsidTr="001167A7">
        <w:trPr>
          <w:trHeight w:val="27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993E17" w:rsidRPr="004A3CC9" w:rsidRDefault="00A42843" w:rsidP="00A42843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 xml:space="preserve">Registered Brand details. </w:t>
            </w:r>
            <w:r w:rsidRPr="00A42843">
              <w:rPr>
                <w:rStyle w:val="Questionlabel"/>
                <w:b w:val="0"/>
                <w:color w:val="FFFFFF" w:themeColor="background1"/>
              </w:rPr>
              <w:t>As stated on Brands Certificate or NT Brand Register Search Database – http://brand.primaryindustry.nt.gov.au</w:t>
            </w:r>
            <w:r>
              <w:rPr>
                <w:rStyle w:val="Questionlabel"/>
                <w:color w:val="FFFFFF" w:themeColor="background1"/>
              </w:rPr>
              <w:t xml:space="preserve"> </w:t>
            </w:r>
          </w:p>
        </w:tc>
      </w:tr>
      <w:tr w:rsidR="00A42843" w:rsidRPr="00691036" w:rsidTr="00691036">
        <w:trPr>
          <w:trHeight w:val="337"/>
        </w:trPr>
        <w:tc>
          <w:tcPr>
            <w:tcW w:w="3164" w:type="dxa"/>
            <w:gridSpan w:val="6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rFonts w:cs="Arial"/>
                <w:b/>
                <w:sz w:val="21"/>
                <w:szCs w:val="21"/>
              </w:rPr>
              <w:t>Registered Owner/s of Brand</w:t>
            </w:r>
          </w:p>
        </w:tc>
        <w:tc>
          <w:tcPr>
            <w:tcW w:w="7189" w:type="dxa"/>
            <w:gridSpan w:val="15"/>
            <w:tcBorders>
              <w:top w:val="nil"/>
              <w:bottom w:val="single" w:sz="4" w:space="0" w:color="auto"/>
            </w:tcBorders>
            <w:vAlign w:val="center"/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A42843" w:rsidRPr="00691036" w:rsidTr="00691036">
        <w:trPr>
          <w:trHeight w:val="144"/>
        </w:trPr>
        <w:tc>
          <w:tcPr>
            <w:tcW w:w="2313" w:type="dxa"/>
            <w:gridSpan w:val="3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 xml:space="preserve">Three-Letter Brand: </w:t>
            </w:r>
          </w:p>
        </w:tc>
        <w:tc>
          <w:tcPr>
            <w:tcW w:w="2396" w:type="dxa"/>
            <w:gridSpan w:val="7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  <w:tc>
          <w:tcPr>
            <w:tcW w:w="2991" w:type="dxa"/>
            <w:gridSpan w:val="7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Distinctive (symbol) Brand:</w:t>
            </w:r>
          </w:p>
        </w:tc>
        <w:tc>
          <w:tcPr>
            <w:tcW w:w="2653" w:type="dxa"/>
            <w:gridSpan w:val="4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A42843" w:rsidRPr="00691036" w:rsidTr="00691036">
        <w:trPr>
          <w:trHeight w:val="215"/>
        </w:trPr>
        <w:tc>
          <w:tcPr>
            <w:tcW w:w="3873" w:type="dxa"/>
            <w:gridSpan w:val="9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Registered for Use on Run/Property:</w:t>
            </w:r>
          </w:p>
        </w:tc>
        <w:tc>
          <w:tcPr>
            <w:tcW w:w="6480" w:type="dxa"/>
            <w:gridSpan w:val="12"/>
            <w:tcBorders>
              <w:top w:val="nil"/>
              <w:bottom w:val="single" w:sz="4" w:space="0" w:color="auto"/>
            </w:tcBorders>
          </w:tcPr>
          <w:p w:rsidR="00A42843" w:rsidRPr="00691036" w:rsidRDefault="00A42843" w:rsidP="00420EB6">
            <w:pPr>
              <w:tabs>
                <w:tab w:val="right" w:pos="10141"/>
              </w:tabs>
              <w:spacing w:before="60" w:after="60"/>
              <w:rPr>
                <w:sz w:val="21"/>
                <w:szCs w:val="21"/>
              </w:rPr>
            </w:pPr>
          </w:p>
        </w:tc>
      </w:tr>
      <w:tr w:rsidR="00A42843" w:rsidRPr="007A5EFD" w:rsidTr="002343F6">
        <w:trPr>
          <w:trHeight w:val="27"/>
        </w:trPr>
        <w:tc>
          <w:tcPr>
            <w:tcW w:w="10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A42843" w:rsidRPr="009D50DB" w:rsidRDefault="00A42843" w:rsidP="00420EB6">
            <w:pPr>
              <w:spacing w:before="60" w:after="60"/>
              <w:rPr>
                <w:sz w:val="20"/>
              </w:rPr>
            </w:pPr>
            <w:r w:rsidRPr="00801B8F">
              <w:rPr>
                <w:rFonts w:cs="Arial"/>
                <w:sz w:val="21"/>
                <w:szCs w:val="21"/>
              </w:rPr>
              <w:t>The Registrar may grant Special Permission to brand cattle (off registered run) for a short period of time (</w:t>
            </w:r>
            <w:proofErr w:type="spellStart"/>
            <w:r w:rsidRPr="00801B8F">
              <w:rPr>
                <w:rFonts w:cs="Arial"/>
                <w:sz w:val="21"/>
                <w:szCs w:val="21"/>
              </w:rPr>
              <w:t>ie</w:t>
            </w:r>
            <w:proofErr w:type="spellEnd"/>
            <w:r w:rsidRPr="00801B8F">
              <w:rPr>
                <w:rFonts w:cs="Arial"/>
                <w:sz w:val="21"/>
                <w:szCs w:val="21"/>
              </w:rPr>
              <w:t xml:space="preserve"> calves on </w:t>
            </w:r>
            <w:proofErr w:type="spellStart"/>
            <w:r w:rsidRPr="00801B8F">
              <w:rPr>
                <w:rFonts w:cs="Arial"/>
                <w:sz w:val="21"/>
                <w:szCs w:val="21"/>
              </w:rPr>
              <w:t>agistment</w:t>
            </w:r>
            <w:proofErr w:type="spellEnd"/>
            <w:r w:rsidRPr="00801B8F">
              <w:rPr>
                <w:rFonts w:cs="Arial"/>
                <w:sz w:val="21"/>
                <w:szCs w:val="21"/>
              </w:rPr>
              <w:t xml:space="preserve">, newly purchased </w:t>
            </w:r>
            <w:proofErr w:type="spellStart"/>
            <w:r w:rsidRPr="00801B8F">
              <w:rPr>
                <w:rFonts w:cs="Arial"/>
                <w:sz w:val="21"/>
                <w:szCs w:val="21"/>
              </w:rPr>
              <w:t>etc</w:t>
            </w:r>
            <w:proofErr w:type="spellEnd"/>
            <w:r w:rsidRPr="00801B8F">
              <w:rPr>
                <w:rFonts w:cs="Arial"/>
                <w:sz w:val="21"/>
                <w:szCs w:val="21"/>
              </w:rPr>
              <w:t>), which means permission is given to the Registered Owner/s of the Brand to use Branding Iron on another property, very short term (</w:t>
            </w:r>
            <w:proofErr w:type="spellStart"/>
            <w:r w:rsidRPr="00801B8F">
              <w:rPr>
                <w:rFonts w:cs="Arial"/>
                <w:sz w:val="21"/>
                <w:szCs w:val="21"/>
              </w:rPr>
              <w:t>eg</w:t>
            </w:r>
            <w:proofErr w:type="spellEnd"/>
            <w:r w:rsidRPr="00801B8F">
              <w:rPr>
                <w:rFonts w:cs="Arial"/>
                <w:sz w:val="21"/>
                <w:szCs w:val="21"/>
              </w:rPr>
              <w:t>. 1</w:t>
            </w:r>
            <w:r w:rsidRPr="00801B8F">
              <w:rPr>
                <w:rFonts w:cs="Arial"/>
                <w:sz w:val="21"/>
                <w:szCs w:val="21"/>
                <w:vertAlign w:val="superscript"/>
              </w:rPr>
              <w:t>st</w:t>
            </w:r>
            <w:r w:rsidRPr="00801B8F">
              <w:rPr>
                <w:rFonts w:cs="Arial"/>
                <w:sz w:val="21"/>
                <w:szCs w:val="21"/>
              </w:rPr>
              <w:t xml:space="preserve"> January 202</w:t>
            </w:r>
            <w:r>
              <w:rPr>
                <w:rFonts w:cs="Arial"/>
                <w:sz w:val="21"/>
                <w:szCs w:val="21"/>
              </w:rPr>
              <w:t>1</w:t>
            </w:r>
            <w:r w:rsidRPr="00801B8F">
              <w:rPr>
                <w:rFonts w:cs="Arial"/>
                <w:sz w:val="21"/>
                <w:szCs w:val="21"/>
              </w:rPr>
              <w:t xml:space="preserve"> to 30</w:t>
            </w:r>
            <w:r w:rsidRPr="00801B8F">
              <w:rPr>
                <w:rFonts w:cs="Arial"/>
                <w:sz w:val="21"/>
                <w:szCs w:val="21"/>
                <w:vertAlign w:val="superscript"/>
              </w:rPr>
              <w:t>th</w:t>
            </w:r>
            <w:r w:rsidRPr="00801B8F">
              <w:rPr>
                <w:rFonts w:cs="Arial"/>
                <w:sz w:val="21"/>
                <w:szCs w:val="21"/>
              </w:rPr>
              <w:t xml:space="preserve"> January 202</w:t>
            </w:r>
            <w:r>
              <w:rPr>
                <w:rFonts w:cs="Arial"/>
                <w:sz w:val="21"/>
                <w:szCs w:val="21"/>
              </w:rPr>
              <w:t>1</w:t>
            </w:r>
            <w:r w:rsidRPr="00801B8F">
              <w:rPr>
                <w:rFonts w:cs="Arial"/>
                <w:sz w:val="21"/>
                <w:szCs w:val="21"/>
              </w:rPr>
              <w:t>)</w:t>
            </w:r>
          </w:p>
        </w:tc>
      </w:tr>
      <w:tr w:rsidR="00A42843" w:rsidRPr="00691036" w:rsidTr="00691036">
        <w:trPr>
          <w:trHeight w:val="223"/>
        </w:trPr>
        <w:tc>
          <w:tcPr>
            <w:tcW w:w="3447" w:type="dxa"/>
            <w:gridSpan w:val="7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42843" w:rsidRPr="00691036" w:rsidRDefault="00A42843" w:rsidP="00420EB6">
            <w:pPr>
              <w:spacing w:before="60" w:after="60"/>
              <w:rPr>
                <w:b/>
                <w:sz w:val="21"/>
                <w:szCs w:val="21"/>
              </w:rPr>
            </w:pPr>
            <w:r w:rsidRPr="00691036">
              <w:rPr>
                <w:rFonts w:asciiTheme="minorHAnsi" w:hAnsiTheme="minorHAnsi"/>
                <w:b/>
                <w:sz w:val="21"/>
                <w:szCs w:val="21"/>
              </w:rPr>
              <w:t>Temporary Use on Run/Property</w:t>
            </w:r>
            <w:r w:rsidRPr="00691036">
              <w:rPr>
                <w:rFonts w:asciiTheme="minorHAnsi" w:hAnsiTheme="minorHAnsi"/>
                <w:sz w:val="21"/>
                <w:szCs w:val="21"/>
              </w:rPr>
              <w:t>:</w:t>
            </w:r>
          </w:p>
        </w:tc>
        <w:tc>
          <w:tcPr>
            <w:tcW w:w="6906" w:type="dxa"/>
            <w:gridSpan w:val="1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843" w:rsidRPr="00691036" w:rsidRDefault="00A42843" w:rsidP="00420EB6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</w:tr>
      <w:tr w:rsidR="00A42843" w:rsidRPr="00691036" w:rsidTr="00691036">
        <w:trPr>
          <w:trHeight w:val="223"/>
        </w:trPr>
        <w:tc>
          <w:tcPr>
            <w:tcW w:w="1888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57" w:type="dxa"/>
              <w:bottom w:w="57" w:type="dxa"/>
            </w:tcMar>
          </w:tcPr>
          <w:p w:rsidR="00A42843" w:rsidRPr="00691036" w:rsidRDefault="00A42843" w:rsidP="00420EB6">
            <w:pPr>
              <w:spacing w:before="60" w:after="60"/>
              <w:rPr>
                <w:rFonts w:asciiTheme="minorHAnsi" w:hAnsiTheme="minorHAnsi"/>
                <w:b/>
                <w:sz w:val="21"/>
                <w:szCs w:val="21"/>
              </w:rPr>
            </w:pPr>
            <w:r w:rsidRPr="00691036">
              <w:rPr>
                <w:rFonts w:asciiTheme="minorHAnsi" w:hAnsiTheme="minorHAnsi"/>
                <w:b/>
                <w:sz w:val="21"/>
                <w:szCs w:val="21"/>
              </w:rPr>
              <w:t>For the period of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843" w:rsidRPr="00691036" w:rsidRDefault="00A42843" w:rsidP="00420EB6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691036">
              <w:rPr>
                <w:rFonts w:asciiTheme="minorHAnsi" w:hAnsiTheme="minorHAnsi"/>
                <w:sz w:val="21"/>
                <w:szCs w:val="21"/>
              </w:rPr>
              <w:t>From:</w:t>
            </w:r>
          </w:p>
        </w:tc>
        <w:tc>
          <w:tcPr>
            <w:tcW w:w="269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843" w:rsidRPr="00691036" w:rsidRDefault="00A42843" w:rsidP="00420EB6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843" w:rsidRPr="00691036" w:rsidRDefault="00A42843" w:rsidP="00420EB6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691036">
              <w:rPr>
                <w:rFonts w:asciiTheme="minorHAnsi" w:hAnsiTheme="minorHAnsi"/>
                <w:sz w:val="21"/>
                <w:szCs w:val="21"/>
              </w:rPr>
              <w:t>To:</w:t>
            </w:r>
          </w:p>
        </w:tc>
        <w:tc>
          <w:tcPr>
            <w:tcW w:w="247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843" w:rsidRPr="00691036" w:rsidRDefault="00A42843" w:rsidP="00420EB6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A42843" w:rsidRPr="00691036" w:rsidRDefault="00A42843" w:rsidP="00420EB6">
            <w:pPr>
              <w:spacing w:before="60" w:after="60"/>
              <w:rPr>
                <w:rFonts w:asciiTheme="minorHAnsi" w:hAnsiTheme="minorHAnsi"/>
                <w:sz w:val="21"/>
                <w:szCs w:val="21"/>
              </w:rPr>
            </w:pPr>
            <w:r w:rsidRPr="00691036">
              <w:rPr>
                <w:rFonts w:asciiTheme="minorHAnsi" w:hAnsiTheme="minorHAnsi"/>
                <w:sz w:val="21"/>
                <w:szCs w:val="21"/>
              </w:rPr>
              <w:t>;  only</w:t>
            </w:r>
          </w:p>
        </w:tc>
      </w:tr>
      <w:tr w:rsidR="00420EB6" w:rsidRPr="007A5EFD" w:rsidTr="008533E3">
        <w:trPr>
          <w:trHeight w:val="27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420EB6" w:rsidRPr="004A3CC9" w:rsidRDefault="00420EB6" w:rsidP="00420EB6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If not the Registered Land Owners (as stated with Land Titles Office):</w:t>
            </w:r>
          </w:p>
        </w:tc>
      </w:tr>
      <w:tr w:rsidR="00691036" w:rsidRPr="007A5EFD" w:rsidTr="00691036">
        <w:trPr>
          <w:trHeight w:val="337"/>
        </w:trPr>
        <w:tc>
          <w:tcPr>
            <w:tcW w:w="9543" w:type="dxa"/>
            <w:gridSpan w:val="20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691036" w:rsidRPr="00691036" w:rsidRDefault="00691036" w:rsidP="00691036">
            <w:pPr>
              <w:tabs>
                <w:tab w:val="right" w:pos="10141"/>
              </w:tabs>
              <w:spacing w:after="0"/>
              <w:rPr>
                <w:b/>
              </w:rPr>
            </w:pPr>
            <w:r w:rsidRPr="00691036">
              <w:rPr>
                <w:rFonts w:cs="Arial"/>
                <w:sz w:val="21"/>
                <w:szCs w:val="21"/>
              </w:rPr>
              <w:t xml:space="preserve">As we are not the registered owner/s of this property (Temporary Run), we have therefore obtained the owner’s permission by completing and signing the attached </w:t>
            </w:r>
            <w:r w:rsidRPr="00691036">
              <w:rPr>
                <w:rFonts w:cs="Arial"/>
                <w:i/>
                <w:sz w:val="21"/>
                <w:szCs w:val="21"/>
              </w:rPr>
              <w:t>Owner’s Permission to Use Run</w:t>
            </w:r>
            <w:r w:rsidRPr="00691036">
              <w:rPr>
                <w:rFonts w:cs="Arial"/>
                <w:sz w:val="21"/>
                <w:szCs w:val="21"/>
              </w:rPr>
              <w:t xml:space="preserve"> form (temporary)</w:t>
            </w:r>
          </w:p>
        </w:tc>
        <w:tc>
          <w:tcPr>
            <w:tcW w:w="810" w:type="dxa"/>
            <w:tcBorders>
              <w:top w:val="nil"/>
              <w:bottom w:val="single" w:sz="4" w:space="0" w:color="auto"/>
            </w:tcBorders>
            <w:vAlign w:val="center"/>
          </w:tcPr>
          <w:p w:rsidR="00691036" w:rsidRPr="00691036" w:rsidRDefault="00691036" w:rsidP="00691036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  <w:r w:rsidRPr="00691036">
              <w:rPr>
                <w:sz w:val="21"/>
                <w:szCs w:val="21"/>
              </w:rPr>
              <w:t>Y / N</w:t>
            </w:r>
          </w:p>
        </w:tc>
      </w:tr>
      <w:tr w:rsidR="00420EB6" w:rsidRPr="00691036" w:rsidTr="003E37BA">
        <w:trPr>
          <w:trHeight w:val="337"/>
        </w:trPr>
        <w:tc>
          <w:tcPr>
            <w:tcW w:w="3022" w:type="dxa"/>
            <w:gridSpan w:val="5"/>
            <w:tcBorders>
              <w:top w:val="nil"/>
              <w:bottom w:val="single" w:sz="4" w:space="0" w:color="auto"/>
            </w:tcBorders>
            <w:noWrap/>
            <w:tcMar>
              <w:top w:w="108" w:type="dxa"/>
              <w:bottom w:w="108" w:type="dxa"/>
            </w:tcMar>
            <w:vAlign w:val="center"/>
          </w:tcPr>
          <w:p w:rsidR="00420EB6" w:rsidRPr="00691036" w:rsidRDefault="00420EB6" w:rsidP="008533E3">
            <w:pPr>
              <w:tabs>
                <w:tab w:val="right" w:pos="10141"/>
              </w:tabs>
              <w:spacing w:after="0"/>
              <w:rPr>
                <w:b/>
                <w:sz w:val="21"/>
                <w:szCs w:val="21"/>
              </w:rPr>
            </w:pPr>
            <w:r w:rsidRPr="00691036">
              <w:rPr>
                <w:rFonts w:cs="Arial"/>
                <w:b/>
                <w:sz w:val="21"/>
                <w:szCs w:val="21"/>
              </w:rPr>
              <w:t>Signature of Registered Owner/s of Brand</w:t>
            </w:r>
          </w:p>
        </w:tc>
        <w:tc>
          <w:tcPr>
            <w:tcW w:w="4536" w:type="dxa"/>
            <w:gridSpan w:val="11"/>
            <w:tcBorders>
              <w:top w:val="nil"/>
              <w:bottom w:val="single" w:sz="4" w:space="0" w:color="auto"/>
            </w:tcBorders>
            <w:vAlign w:val="center"/>
          </w:tcPr>
          <w:p w:rsidR="00420EB6" w:rsidRPr="00691036" w:rsidRDefault="00420EB6" w:rsidP="008533E3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420EB6" w:rsidRPr="00691036" w:rsidRDefault="00420EB6" w:rsidP="008533E3">
            <w:pPr>
              <w:tabs>
                <w:tab w:val="right" w:pos="10141"/>
              </w:tabs>
              <w:spacing w:after="0"/>
              <w:rPr>
                <w:b/>
                <w:sz w:val="21"/>
                <w:szCs w:val="21"/>
              </w:rPr>
            </w:pPr>
            <w:r w:rsidRPr="00691036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1803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420EB6" w:rsidRPr="00691036" w:rsidRDefault="00420EB6" w:rsidP="008533E3">
            <w:pPr>
              <w:tabs>
                <w:tab w:val="right" w:pos="10141"/>
              </w:tabs>
              <w:spacing w:after="0"/>
              <w:rPr>
                <w:sz w:val="21"/>
                <w:szCs w:val="21"/>
              </w:rPr>
            </w:pPr>
          </w:p>
        </w:tc>
      </w:tr>
      <w:tr w:rsidR="00691036" w:rsidRPr="007A5EFD" w:rsidTr="003E37BA">
        <w:trPr>
          <w:trHeight w:val="27"/>
        </w:trPr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</w:tcPr>
          <w:p w:rsidR="00691036" w:rsidRPr="00914AE5" w:rsidRDefault="00691036" w:rsidP="00F07228">
            <w:pPr>
              <w:pStyle w:val="Heading2"/>
              <w:spacing w:before="0"/>
              <w:outlineLvl w:val="1"/>
            </w:pPr>
            <w:bookmarkStart w:id="0" w:name="_GoBack"/>
            <w:r w:rsidRPr="00914AE5">
              <w:t>How to submit:</w:t>
            </w:r>
          </w:p>
          <w:p w:rsidR="00691036" w:rsidRPr="00584F20" w:rsidRDefault="00691036" w:rsidP="00F07228">
            <w:pPr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 xml:space="preserve">Submit request and supporting documentation to the RLBO in your region - email:  </w:t>
            </w:r>
            <w:hyperlink r:id="rId9" w:history="1">
              <w:r w:rsidRPr="00584F20">
                <w:rPr>
                  <w:rStyle w:val="Hyperlink"/>
                  <w:sz w:val="21"/>
                  <w:szCs w:val="21"/>
                </w:rPr>
                <w:t>ntnlis@nt.gov.au</w:t>
              </w:r>
            </w:hyperlink>
            <w:r w:rsidRPr="00584F20">
              <w:rPr>
                <w:spacing w:val="-1"/>
                <w:sz w:val="21"/>
                <w:szCs w:val="21"/>
              </w:rPr>
              <w:t xml:space="preserve"> and await written authorisation</w:t>
            </w:r>
          </w:p>
        </w:tc>
      </w:tr>
      <w:bookmarkEnd w:id="0"/>
      <w:tr w:rsidR="00691036" w:rsidRPr="007A5EFD" w:rsidTr="003E37BA">
        <w:trPr>
          <w:trHeight w:val="27"/>
        </w:trPr>
        <w:tc>
          <w:tcPr>
            <w:tcW w:w="10353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691036" w:rsidRPr="00691036" w:rsidRDefault="00691036" w:rsidP="00691036">
            <w:pPr>
              <w:pageBreakBefore/>
              <w:rPr>
                <w:b/>
              </w:rPr>
            </w:pPr>
            <w:r w:rsidRPr="00691036">
              <w:rPr>
                <w:b/>
              </w:rPr>
              <w:lastRenderedPageBreak/>
              <w:t>Office use:</w:t>
            </w:r>
          </w:p>
        </w:tc>
      </w:tr>
      <w:tr w:rsidR="00691036" w:rsidRPr="00584F20" w:rsidTr="00691036">
        <w:trPr>
          <w:trHeight w:val="27"/>
        </w:trPr>
        <w:tc>
          <w:tcPr>
            <w:tcW w:w="9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  <w:r w:rsidRPr="00584F20">
              <w:rPr>
                <w:rFonts w:cs="Arial"/>
                <w:sz w:val="21"/>
                <w:szCs w:val="21"/>
              </w:rPr>
              <w:t>RLBO Darwin / Katherine / Tennant Creek / Alice Springs – Special Permission APPROVED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>Y / N</w:t>
            </w:r>
          </w:p>
        </w:tc>
      </w:tr>
      <w:tr w:rsidR="00691036" w:rsidRPr="00584F20" w:rsidTr="00691036">
        <w:trPr>
          <w:trHeight w:val="27"/>
        </w:trPr>
        <w:tc>
          <w:tcPr>
            <w:tcW w:w="954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 xml:space="preserve">Or </w:t>
            </w:r>
            <w:r w:rsidRPr="00584F20">
              <w:rPr>
                <w:rFonts w:cs="Arial"/>
                <w:sz w:val="21"/>
                <w:szCs w:val="21"/>
              </w:rPr>
              <w:t>RLBO Darwin/Katherine/Tennant Creek/Alice Springs – Special Permission NOT APPROVED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  <w:r w:rsidRPr="00584F20">
              <w:rPr>
                <w:sz w:val="21"/>
                <w:szCs w:val="21"/>
              </w:rPr>
              <w:t>Y / N</w:t>
            </w:r>
          </w:p>
        </w:tc>
      </w:tr>
      <w:tr w:rsidR="00691036" w:rsidRPr="00584F20" w:rsidTr="00584F20">
        <w:trPr>
          <w:trHeight w:val="27"/>
        </w:trPr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  <w:r w:rsidRPr="00584F20">
              <w:rPr>
                <w:rFonts w:cs="Arial"/>
                <w:b/>
                <w:sz w:val="21"/>
                <w:szCs w:val="21"/>
              </w:rPr>
              <w:t>RLBO Signature:</w:t>
            </w:r>
          </w:p>
        </w:tc>
        <w:tc>
          <w:tcPr>
            <w:tcW w:w="538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  <w:r w:rsidRPr="00584F20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036" w:rsidRPr="00584F20" w:rsidRDefault="00691036" w:rsidP="00691036">
            <w:pPr>
              <w:rPr>
                <w:sz w:val="21"/>
                <w:szCs w:val="21"/>
              </w:rPr>
            </w:pPr>
          </w:p>
        </w:tc>
      </w:tr>
      <w:tr w:rsidR="00584F20" w:rsidRPr="007A5EFD" w:rsidTr="00584F20">
        <w:trPr>
          <w:trHeight w:val="27"/>
        </w:trPr>
        <w:tc>
          <w:tcPr>
            <w:tcW w:w="10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1F5F" w:themeFill="text1"/>
            <w:noWrap/>
            <w:tcMar>
              <w:top w:w="108" w:type="dxa"/>
              <w:bottom w:w="108" w:type="dxa"/>
            </w:tcMar>
          </w:tcPr>
          <w:p w:rsidR="00584F20" w:rsidRPr="004A3CC9" w:rsidRDefault="00584F20" w:rsidP="00584F20">
            <w:pPr>
              <w:spacing w:after="0"/>
              <w:rPr>
                <w:rStyle w:val="Questionlabel"/>
                <w:color w:val="1F1F5F" w:themeColor="text1"/>
              </w:rPr>
            </w:pPr>
            <w:r>
              <w:rPr>
                <w:rStyle w:val="Questionlabel"/>
                <w:color w:val="FFFFFF" w:themeColor="background1"/>
              </w:rPr>
              <w:t>RLBO – Submit Application and supporting Documentation to the Registrar for Letter of Approval</w:t>
            </w:r>
          </w:p>
        </w:tc>
      </w:tr>
      <w:tr w:rsidR="00584F20" w:rsidRPr="007A5EFD" w:rsidTr="00691036">
        <w:trPr>
          <w:trHeight w:val="27"/>
        </w:trPr>
        <w:tc>
          <w:tcPr>
            <w:tcW w:w="10353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4F20" w:rsidRPr="00584F20" w:rsidRDefault="00584F20" w:rsidP="00584F20">
            <w:pPr>
              <w:rPr>
                <w:sz w:val="21"/>
                <w:szCs w:val="21"/>
              </w:rPr>
            </w:pPr>
            <w:r w:rsidRPr="00584F20">
              <w:rPr>
                <w:rFonts w:cs="Arial"/>
                <w:sz w:val="21"/>
                <w:szCs w:val="21"/>
              </w:rPr>
              <w:t xml:space="preserve">Registrar – </w:t>
            </w:r>
            <w:hyperlink r:id="rId10" w:history="1">
              <w:r w:rsidRPr="00584F20">
                <w:rPr>
                  <w:rStyle w:val="Hyperlink"/>
                  <w:rFonts w:cs="Arial"/>
                  <w:sz w:val="21"/>
                  <w:szCs w:val="21"/>
                </w:rPr>
                <w:t>tom.haines@nt.gov.au</w:t>
              </w:r>
            </w:hyperlink>
          </w:p>
        </w:tc>
      </w:tr>
      <w:tr w:rsidR="00584F20" w:rsidRPr="00584F20" w:rsidTr="00584F20">
        <w:trPr>
          <w:trHeight w:val="27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4F20" w:rsidRPr="00584F20" w:rsidRDefault="00584F20" w:rsidP="00F07228">
            <w:pPr>
              <w:rPr>
                <w:sz w:val="21"/>
                <w:szCs w:val="21"/>
              </w:rPr>
            </w:pPr>
            <w:r>
              <w:rPr>
                <w:rFonts w:cs="Arial"/>
                <w:b/>
                <w:sz w:val="21"/>
                <w:szCs w:val="21"/>
              </w:rPr>
              <w:t>Registrar</w:t>
            </w:r>
            <w:r w:rsidRPr="00584F20">
              <w:rPr>
                <w:rFonts w:cs="Arial"/>
                <w:b/>
                <w:sz w:val="21"/>
                <w:szCs w:val="21"/>
              </w:rPr>
              <w:t xml:space="preserve"> Signature:</w:t>
            </w:r>
          </w:p>
        </w:tc>
        <w:tc>
          <w:tcPr>
            <w:tcW w:w="510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584F20" w:rsidRDefault="00584F20" w:rsidP="00F07228">
            <w:pPr>
              <w:rPr>
                <w:sz w:val="21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584F20" w:rsidRDefault="00584F20" w:rsidP="00F07228">
            <w:pPr>
              <w:rPr>
                <w:sz w:val="21"/>
                <w:szCs w:val="21"/>
              </w:rPr>
            </w:pPr>
            <w:r w:rsidRPr="00584F20"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18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584F20" w:rsidRDefault="00584F20" w:rsidP="00F07228">
            <w:pPr>
              <w:rPr>
                <w:sz w:val="21"/>
                <w:szCs w:val="21"/>
              </w:rPr>
            </w:pPr>
          </w:p>
        </w:tc>
      </w:tr>
      <w:tr w:rsidR="00584F20" w:rsidRPr="007A5EFD" w:rsidTr="00584F20">
        <w:trPr>
          <w:trHeight w:val="27"/>
        </w:trPr>
        <w:tc>
          <w:tcPr>
            <w:tcW w:w="358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8" w:type="dxa"/>
              <w:bottom w:w="108" w:type="dxa"/>
            </w:tcMar>
          </w:tcPr>
          <w:p w:rsidR="00584F20" w:rsidRPr="00584F20" w:rsidRDefault="00584F20" w:rsidP="00584F20">
            <w:pPr>
              <w:rPr>
                <w:sz w:val="21"/>
                <w:szCs w:val="21"/>
              </w:rPr>
            </w:pPr>
            <w:r w:rsidRPr="00584F20">
              <w:rPr>
                <w:rFonts w:cs="Arial"/>
                <w:b/>
                <w:sz w:val="21"/>
                <w:szCs w:val="21"/>
              </w:rPr>
              <w:t>Written Authorisation Emailed to:</w:t>
            </w:r>
          </w:p>
        </w:tc>
        <w:tc>
          <w:tcPr>
            <w:tcW w:w="676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F20" w:rsidRPr="00584F20" w:rsidRDefault="00584F20" w:rsidP="00584F20">
            <w:pPr>
              <w:rPr>
                <w:sz w:val="21"/>
                <w:szCs w:val="21"/>
              </w:rPr>
            </w:pPr>
          </w:p>
        </w:tc>
      </w:tr>
      <w:tr w:rsidR="00584F20" w:rsidRPr="007A5EFD" w:rsidTr="00584F20">
        <w:trPr>
          <w:trHeight w:val="6637"/>
        </w:trPr>
        <w:tc>
          <w:tcPr>
            <w:tcW w:w="10353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tcMar>
              <w:top w:w="108" w:type="dxa"/>
              <w:bottom w:w="108" w:type="dxa"/>
            </w:tcMar>
            <w:vAlign w:val="bottom"/>
          </w:tcPr>
          <w:p w:rsidR="00584F20" w:rsidRPr="00584F20" w:rsidRDefault="00584F20" w:rsidP="00584F20">
            <w:pPr>
              <w:ind w:right="395"/>
              <w:rPr>
                <w:rFonts w:asciiTheme="minorHAnsi" w:hAnsiTheme="minorHAnsi" w:cs="Arial"/>
                <w:b/>
              </w:rPr>
            </w:pPr>
            <w:r w:rsidRPr="00584F20">
              <w:rPr>
                <w:rFonts w:asciiTheme="minorHAnsi" w:hAnsiTheme="minorHAnsi" w:cs="Arial"/>
                <w:b/>
              </w:rPr>
              <w:t>Livestock Regulations as in force at 1 January 2015</w:t>
            </w:r>
          </w:p>
          <w:p w:rsidR="00584F20" w:rsidRPr="00584F20" w:rsidRDefault="00584F20" w:rsidP="00584F20">
            <w:pPr>
              <w:pStyle w:val="DivisionHeading"/>
              <w:spacing w:before="120" w:beforeAutospacing="0" w:after="120"/>
              <w:ind w:left="1134" w:right="395" w:hanging="1134"/>
              <w:rPr>
                <w:rFonts w:asciiTheme="minorHAnsi" w:hAnsiTheme="minorHAnsi" w:cs="Arial"/>
                <w:sz w:val="20"/>
                <w:szCs w:val="20"/>
              </w:rPr>
            </w:pPr>
            <w:r w:rsidRPr="00584F20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>Division 2</w:t>
            </w:r>
            <w:r w:rsidRPr="00584F20">
              <w:rPr>
                <w:rStyle w:val="charDivisionText"/>
                <w:rFonts w:asciiTheme="minorHAnsi" w:hAnsiTheme="minorHAnsi" w:cs="Arial"/>
                <w:sz w:val="20"/>
                <w:szCs w:val="20"/>
              </w:rPr>
              <w:tab/>
              <w:t>Brands cattle</w:t>
            </w:r>
          </w:p>
          <w:p w:rsidR="00584F20" w:rsidRPr="00584F20" w:rsidRDefault="00584F20" w:rsidP="00584F20">
            <w:pPr>
              <w:pStyle w:val="NewSectionHeading"/>
              <w:tabs>
                <w:tab w:val="left" w:pos="709"/>
              </w:tabs>
              <w:spacing w:before="120" w:after="120"/>
              <w:ind w:right="395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21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Brand to be used on registered property</w:t>
            </w:r>
          </w:p>
          <w:p w:rsidR="00584F20" w:rsidRPr="00584F20" w:rsidRDefault="00584F20" w:rsidP="00584F20">
            <w:pPr>
              <w:pStyle w:val="Subsection"/>
              <w:keepNext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(1)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A person commits an offence if:</w:t>
            </w:r>
          </w:p>
          <w:p w:rsidR="00584F20" w:rsidRPr="00584F20" w:rsidRDefault="00584F20" w:rsidP="00584F20">
            <w:pPr>
              <w:pStyle w:val="Paragraph"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(a)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the person applies a registered brand to livestock; and</w:t>
            </w:r>
          </w:p>
          <w:p w:rsidR="00584F20" w:rsidRPr="00584F20" w:rsidRDefault="00584F20" w:rsidP="00584F20">
            <w:pPr>
              <w:pStyle w:val="Paragraph"/>
              <w:keepNext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(b)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</w:r>
            <w:proofErr w:type="gramStart"/>
            <w:r w:rsidRPr="00584F20">
              <w:rPr>
                <w:rFonts w:asciiTheme="minorHAnsi" w:hAnsiTheme="minorHAnsi" w:cs="Arial"/>
                <w:sz w:val="22"/>
                <w:szCs w:val="22"/>
              </w:rPr>
              <w:t>the</w:t>
            </w:r>
            <w:proofErr w:type="gramEnd"/>
            <w:r w:rsidRPr="00584F20">
              <w:rPr>
                <w:rFonts w:asciiTheme="minorHAnsi" w:hAnsiTheme="minorHAnsi" w:cs="Arial"/>
                <w:sz w:val="22"/>
                <w:szCs w:val="22"/>
              </w:rPr>
              <w:t xml:space="preserve"> livestock are on a property other than the registered property for the brand.</w:t>
            </w:r>
          </w:p>
          <w:p w:rsidR="00584F20" w:rsidRPr="00584F20" w:rsidRDefault="00584F20" w:rsidP="00584F20">
            <w:pPr>
              <w:pStyle w:val="Penalty"/>
              <w:keepNext/>
              <w:keepLines/>
              <w:spacing w:before="120" w:after="120"/>
              <w:ind w:right="395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Fault elements:</w:t>
            </w:r>
          </w:p>
          <w:p w:rsidR="00584F20" w:rsidRPr="00584F20" w:rsidRDefault="00584F20" w:rsidP="00584F20">
            <w:pPr>
              <w:pStyle w:val="Paragraph"/>
              <w:keepNext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The person:</w:t>
            </w:r>
          </w:p>
          <w:p w:rsidR="00584F20" w:rsidRPr="00584F20" w:rsidRDefault="00584F20" w:rsidP="00584F20">
            <w:pPr>
              <w:pStyle w:val="Paragraph"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(a)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intentionally applies the brand; and</w:t>
            </w:r>
          </w:p>
          <w:p w:rsidR="00584F20" w:rsidRPr="00584F20" w:rsidRDefault="00584F20" w:rsidP="00584F20">
            <w:pPr>
              <w:pStyle w:val="Paragraph"/>
              <w:keepNext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(</w:t>
            </w:r>
            <w:proofErr w:type="gramStart"/>
            <w:r w:rsidRPr="00584F20">
              <w:rPr>
                <w:rFonts w:asciiTheme="minorHAnsi" w:hAnsiTheme="minorHAnsi" w:cs="Arial"/>
                <w:sz w:val="22"/>
                <w:szCs w:val="22"/>
              </w:rPr>
              <w:t>b</w:t>
            </w:r>
            <w:proofErr w:type="gramEnd"/>
            <w:r w:rsidRPr="00584F20">
              <w:rPr>
                <w:rFonts w:asciiTheme="minorHAnsi" w:hAnsiTheme="minorHAnsi" w:cs="Arial"/>
                <w:sz w:val="22"/>
                <w:szCs w:val="22"/>
              </w:rPr>
              <w:t>)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is reckless in relation to whether the property is the registered property for the brand.</w:t>
            </w:r>
          </w:p>
          <w:p w:rsidR="00584F20" w:rsidRPr="00584F20" w:rsidRDefault="00584F20" w:rsidP="00584F20">
            <w:pPr>
              <w:pStyle w:val="Penalty"/>
              <w:spacing w:before="120" w:after="120"/>
              <w:ind w:right="395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>Maximum penalty: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 xml:space="preserve">200 penalty units. </w:t>
            </w:r>
          </w:p>
          <w:p w:rsidR="00584F20" w:rsidRPr="00584F20" w:rsidRDefault="00584F20" w:rsidP="00584F20">
            <w:pPr>
              <w:pStyle w:val="Subsection"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(2)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</w:r>
            <w:proofErr w:type="spellStart"/>
            <w:r w:rsidRPr="00584F20">
              <w:rPr>
                <w:rFonts w:asciiTheme="minorHAnsi" w:hAnsiTheme="minorHAnsi" w:cs="Arial"/>
                <w:sz w:val="22"/>
                <w:szCs w:val="22"/>
              </w:rPr>
              <w:t>Subregulation</w:t>
            </w:r>
            <w:proofErr w:type="spellEnd"/>
            <w:r w:rsidRPr="00584F20">
              <w:rPr>
                <w:rFonts w:asciiTheme="minorHAnsi" w:hAnsiTheme="minorHAnsi" w:cs="Arial"/>
                <w:sz w:val="22"/>
                <w:szCs w:val="22"/>
              </w:rPr>
              <w:t xml:space="preserve"> (1) does not apply if the registered owner of the brand has authorisation from the Registrar to use the brand on a property other than the registered property.</w:t>
            </w:r>
          </w:p>
          <w:p w:rsidR="00584F20" w:rsidRPr="00584F20" w:rsidRDefault="00584F20" w:rsidP="00584F20">
            <w:pPr>
              <w:pStyle w:val="Subsection"/>
              <w:keepLines/>
              <w:spacing w:before="120" w:after="120"/>
              <w:ind w:right="395"/>
              <w:jc w:val="left"/>
              <w:rPr>
                <w:rFonts w:asciiTheme="minorHAnsi" w:hAnsiTheme="minorHAnsi" w:cs="Arial"/>
                <w:sz w:val="22"/>
                <w:szCs w:val="22"/>
              </w:rPr>
            </w:pP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(3)</w:t>
            </w:r>
            <w:r w:rsidRPr="00584F20">
              <w:rPr>
                <w:rFonts w:asciiTheme="minorHAnsi" w:hAnsiTheme="minorHAnsi" w:cs="Arial"/>
                <w:sz w:val="22"/>
                <w:szCs w:val="22"/>
              </w:rPr>
              <w:tab/>
              <w:t>An authorisation must specify the period during which the brand may be used on a property other than the registered property.</w:t>
            </w:r>
          </w:p>
        </w:tc>
      </w:tr>
      <w:tr w:rsidR="00584F20" w:rsidRPr="007A5EFD" w:rsidTr="00231545">
        <w:trPr>
          <w:trHeight w:val="27"/>
        </w:trPr>
        <w:tc>
          <w:tcPr>
            <w:tcW w:w="10353" w:type="dxa"/>
            <w:gridSpan w:val="21"/>
            <w:tcBorders>
              <w:top w:val="nil"/>
              <w:left w:val="nil"/>
              <w:bottom w:val="nil"/>
              <w:right w:val="nil"/>
            </w:tcBorders>
            <w:noWrap/>
            <w:tcMar>
              <w:top w:w="0" w:type="dxa"/>
              <w:bottom w:w="0" w:type="dxa"/>
            </w:tcMar>
          </w:tcPr>
          <w:p w:rsidR="00584F20" w:rsidRPr="00914AE5" w:rsidRDefault="00584F20" w:rsidP="00584F20">
            <w:pPr>
              <w:spacing w:after="0"/>
              <w:rPr>
                <w:color w:val="FFFFFF" w:themeColor="background1"/>
                <w:sz w:val="2"/>
              </w:rPr>
            </w:pPr>
            <w:r w:rsidRPr="00914AE5">
              <w:rPr>
                <w:color w:val="FFFFFF" w:themeColor="background1"/>
                <w:sz w:val="2"/>
              </w:rPr>
              <w:t>End of form.</w:t>
            </w:r>
          </w:p>
        </w:tc>
      </w:tr>
    </w:tbl>
    <w:p w:rsidR="00420EB6" w:rsidRDefault="00420EB6"/>
    <w:sectPr w:rsidR="00420EB6" w:rsidSect="001E00A4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794" w:right="794" w:bottom="794" w:left="79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712" w:rsidRDefault="00111712" w:rsidP="007332FF">
      <w:r>
        <w:separator/>
      </w:r>
    </w:p>
  </w:endnote>
  <w:endnote w:type="continuationSeparator" w:id="0">
    <w:p w:rsidR="00111712" w:rsidRDefault="00111712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5D5" w:rsidRDefault="002645D5" w:rsidP="002645D5">
    <w:pPr>
      <w:spacing w:after="0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:rsidTr="001B3D22">
      <w:trPr>
        <w:cantSplit/>
        <w:trHeight w:hRule="exact" w:val="850"/>
      </w:trPr>
      <w:tc>
        <w:tcPr>
          <w:tcW w:w="10318" w:type="dxa"/>
          <w:vAlign w:val="bottom"/>
        </w:tcPr>
        <w:p w:rsidR="001B3D22" w:rsidRPr="001B3D22" w:rsidRDefault="001B3D22" w:rsidP="001B3D22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-197862090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231545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AC4488" w:rsidRDefault="003E37BA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-1121847698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7A3">
                <w:rPr>
                  <w:rStyle w:val="PageNumber"/>
                </w:rPr>
                <w:t>1 June 2021</w:t>
              </w:r>
            </w:sdtContent>
          </w:sdt>
          <w:r w:rsidR="001B3D22" w:rsidRPr="001B3D22">
            <w:rPr>
              <w:rStyle w:val="PageNumber"/>
            </w:rPr>
            <w:t xml:space="preserve"> | </w:t>
          </w:r>
          <w:r w:rsidR="002645D5" w:rsidRPr="00AC4488">
            <w:rPr>
              <w:rStyle w:val="PageNumber"/>
            </w:rPr>
            <w:t xml:space="preserve">Page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PAGE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  <w:r w:rsidR="002645D5" w:rsidRPr="00AC4488">
            <w:rPr>
              <w:rStyle w:val="PageNumber"/>
            </w:rPr>
            <w:t xml:space="preserve"> of </w:t>
          </w:r>
          <w:r w:rsidR="002645D5" w:rsidRPr="00AC4488">
            <w:rPr>
              <w:rStyle w:val="PageNumber"/>
            </w:rPr>
            <w:fldChar w:fldCharType="begin"/>
          </w:r>
          <w:r w:rsidR="002645D5" w:rsidRPr="00AC4488">
            <w:rPr>
              <w:rStyle w:val="PageNumber"/>
            </w:rPr>
            <w:instrText xml:space="preserve"> NUMPAGES  \* Arabic  \* MERGEFORMAT </w:instrText>
          </w:r>
          <w:r w:rsidR="002645D5" w:rsidRPr="00AC4488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AC4488">
            <w:rPr>
              <w:rStyle w:val="PageNumber"/>
            </w:rPr>
            <w:fldChar w:fldCharType="end"/>
          </w:r>
        </w:p>
      </w:tc>
    </w:tr>
  </w:tbl>
  <w:p w:rsidR="002645D5" w:rsidRPr="00B11C67" w:rsidRDefault="002645D5" w:rsidP="002645D5">
    <w:pPr>
      <w:pStyle w:val="Footer"/>
      <w:rPr>
        <w:sz w:val="4"/>
        <w:szCs w:val="4"/>
      </w:rPr>
    </w:pPr>
  </w:p>
  <w:p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20B" w:rsidRDefault="0087320B" w:rsidP="0087320B">
    <w:pPr>
      <w:spacing w:after="0"/>
    </w:pPr>
  </w:p>
  <w:tbl>
    <w:tblPr>
      <w:tblW w:w="10318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767"/>
      <w:gridCol w:w="2551"/>
    </w:tblGrid>
    <w:tr w:rsidR="002645D5" w:rsidRPr="00132658" w:rsidTr="0087320B">
      <w:trPr>
        <w:cantSplit/>
        <w:trHeight w:hRule="exact" w:val="1134"/>
      </w:trPr>
      <w:tc>
        <w:tcPr>
          <w:tcW w:w="7767" w:type="dxa"/>
          <w:tcBorders>
            <w:top w:val="single" w:sz="4" w:space="0" w:color="auto"/>
          </w:tcBorders>
          <w:vAlign w:val="bottom"/>
        </w:tcPr>
        <w:p w:rsidR="001B3D22" w:rsidRPr="001B3D22" w:rsidRDefault="001B3D22" w:rsidP="002645D5">
          <w:pPr>
            <w:spacing w:after="0"/>
            <w:rPr>
              <w:rStyle w:val="PageNumber"/>
            </w:rPr>
          </w:pPr>
          <w:r w:rsidRPr="001B3D22">
            <w:rPr>
              <w:rStyle w:val="PageNumber"/>
            </w:rPr>
            <w:t xml:space="preserve">Department of </w:t>
          </w:r>
          <w:sdt>
            <w:sdtPr>
              <w:rPr>
                <w:rStyle w:val="PageNumber"/>
                <w:b/>
              </w:rPr>
              <w:alias w:val="Company"/>
              <w:tag w:val=""/>
              <w:id w:val="1860081984"/>
              <w:dataBinding w:prefixMappings="xmlns:ns0='http://schemas.openxmlformats.org/officeDocument/2006/extended-properties' " w:xpath="/ns0:Properties[1]/ns0:Company[1]" w:storeItemID="{6668398D-A668-4E3E-A5EB-62B293D839F1}"/>
              <w:text w:multiLine="1"/>
            </w:sdtPr>
            <w:sdtEndPr>
              <w:rPr>
                <w:rStyle w:val="PageNumber"/>
              </w:rPr>
            </w:sdtEndPr>
            <w:sdtContent>
              <w:r w:rsidR="00B23D36">
                <w:rPr>
                  <w:rStyle w:val="PageNumber"/>
                  <w:b/>
                </w:rPr>
                <w:t>INDUSTRY, TOURISM AND TRADE</w:t>
              </w:r>
            </w:sdtContent>
          </w:sdt>
        </w:p>
        <w:p w:rsidR="002645D5" w:rsidRPr="00CE30CF" w:rsidRDefault="003E37BA" w:rsidP="00231545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06-01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A457A3">
                <w:rPr>
                  <w:rStyle w:val="PageNumber"/>
                </w:rPr>
                <w:t>1 June 2021</w:t>
              </w:r>
            </w:sdtContent>
          </w:sdt>
          <w:r w:rsidR="00B23D36">
            <w:rPr>
              <w:rStyle w:val="PageNumber"/>
            </w:rPr>
            <w:t xml:space="preserve"> </w:t>
          </w:r>
          <w:r w:rsidR="00231545">
            <w:rPr>
              <w:rStyle w:val="PageNumber"/>
            </w:rPr>
            <w:t xml:space="preserve">| </w:t>
          </w:r>
          <w:r w:rsidR="002645D5" w:rsidRPr="001B3D22">
            <w:rPr>
              <w:rStyle w:val="PageNumber"/>
            </w:rPr>
            <w:t xml:space="preserve">Page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PAGE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 w:rsidR="002645D5" w:rsidRPr="001B3D22">
            <w:rPr>
              <w:rStyle w:val="PageNumber"/>
            </w:rPr>
            <w:fldChar w:fldCharType="end"/>
          </w:r>
          <w:r w:rsidR="002645D5" w:rsidRPr="001B3D22">
            <w:rPr>
              <w:rStyle w:val="PageNumber"/>
            </w:rPr>
            <w:t xml:space="preserve"> of </w:t>
          </w:r>
          <w:r w:rsidR="002645D5" w:rsidRPr="001B3D22">
            <w:rPr>
              <w:rStyle w:val="PageNumber"/>
            </w:rPr>
            <w:fldChar w:fldCharType="begin"/>
          </w:r>
          <w:r w:rsidR="002645D5" w:rsidRPr="001B3D22">
            <w:rPr>
              <w:rStyle w:val="PageNumber"/>
            </w:rPr>
            <w:instrText xml:space="preserve"> NUMPAGES  \* Arabic  \* MERGEFORMAT </w:instrText>
          </w:r>
          <w:r w:rsidR="002645D5" w:rsidRPr="001B3D22"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2</w:t>
          </w:r>
          <w:r w:rsidR="002645D5" w:rsidRPr="001B3D22">
            <w:rPr>
              <w:rStyle w:val="PageNumber"/>
            </w:rPr>
            <w:fldChar w:fldCharType="end"/>
          </w:r>
          <w:r w:rsidR="002645D5">
            <w:rPr>
              <w:rFonts w:ascii="Times New Roman" w:eastAsia="Times New Roman" w:hAnsi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  <w:lang w:val="x-none" w:eastAsia="x-none" w:bidi="x-none"/>
            </w:rPr>
            <w:t xml:space="preserve"> 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:rsidR="002645D5" w:rsidRPr="001E14EB" w:rsidRDefault="00661D1D" w:rsidP="002645D5">
          <w:pPr>
            <w:spacing w:after="0"/>
            <w:jc w:val="right"/>
          </w:pPr>
          <w:r>
            <w:rPr>
              <w:noProof/>
              <w:sz w:val="19"/>
              <w:lang w:eastAsia="en-AU"/>
            </w:rPr>
            <w:drawing>
              <wp:inline distT="0" distB="0" distL="0" distR="0" wp14:anchorId="28D2F8B2" wp14:editId="409B833B">
                <wp:extent cx="1574237" cy="561356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ntg-primary-test-1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74237" cy="5613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2645D5" w:rsidRPr="00785C24">
            <w:rPr>
              <w:rStyle w:val="PageNumber"/>
              <w:noProof/>
              <w:lang w:eastAsia="en-AU"/>
            </w:rPr>
            <w:t xml:space="preserve"> </w:t>
          </w:r>
        </w:p>
      </w:tc>
    </w:tr>
  </w:tbl>
  <w:p w:rsidR="0089368E" w:rsidRPr="007A5EFD" w:rsidRDefault="0089368E" w:rsidP="00D15D88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712" w:rsidRDefault="00111712" w:rsidP="007332FF">
      <w:r>
        <w:separator/>
      </w:r>
    </w:p>
  </w:footnote>
  <w:footnote w:type="continuationSeparator" w:id="0">
    <w:p w:rsidR="00111712" w:rsidRDefault="00111712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000" w:rsidRPr="00162207" w:rsidRDefault="003E37BA" w:rsidP="00FB3CC5">
    <w:pPr>
      <w:pStyle w:val="Header"/>
    </w:pPr>
    <w:sdt>
      <w:sdtPr>
        <w:rPr>
          <w:rStyle w:val="HeaderChar"/>
        </w:rPr>
        <w:alias w:val="Title"/>
        <w:tag w:val="Title"/>
        <w:id w:val="-1014609639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691036">
          <w:rPr>
            <w:rStyle w:val="HeaderChar"/>
          </w:rPr>
          <w:t>Request for special permission to brand cattle off registered run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3CF0" w:rsidRPr="00A42843" w:rsidRDefault="003E37BA" w:rsidP="00993E17">
    <w:pPr>
      <w:pStyle w:val="Title"/>
      <w:spacing w:after="0"/>
      <w:rPr>
        <w:rStyle w:val="TitleChar"/>
        <w:sz w:val="44"/>
        <w:szCs w:val="44"/>
      </w:rPr>
    </w:pPr>
    <w:sdt>
      <w:sdtPr>
        <w:rPr>
          <w:rStyle w:val="TitleChar"/>
          <w:szCs w:val="60"/>
        </w:rPr>
        <w:alias w:val="Title"/>
        <w:tag w:val="Title"/>
        <w:id w:val="-509755993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691036">
          <w:rPr>
            <w:rStyle w:val="TitleChar"/>
            <w:szCs w:val="60"/>
          </w:rPr>
          <w:t xml:space="preserve">Request for special permission to brand cattle off registered </w:t>
        </w:r>
        <w:proofErr w:type="gramStart"/>
        <w:r w:rsidR="00691036">
          <w:rPr>
            <w:rStyle w:val="TitleChar"/>
            <w:szCs w:val="60"/>
          </w:rPr>
          <w:t>run</w:t>
        </w:r>
        <w:proofErr w:type="gramEnd"/>
      </w:sdtContent>
    </w:sdt>
    <w:r w:rsidR="00A42843">
      <w:rPr>
        <w:rStyle w:val="TitleChar"/>
        <w:szCs w:val="60"/>
      </w:rPr>
      <w:br/>
    </w:r>
    <w:r w:rsidR="00A42843" w:rsidRPr="00A42843">
      <w:rPr>
        <w:rStyle w:val="TitleChar"/>
        <w:sz w:val="44"/>
        <w:szCs w:val="44"/>
      </w:rPr>
      <w:t xml:space="preserve">(use </w:t>
    </w:r>
    <w:r w:rsidR="0053698C" w:rsidRPr="00A42843">
      <w:rPr>
        <w:rStyle w:val="TitleChar"/>
        <w:sz w:val="44"/>
        <w:szCs w:val="44"/>
      </w:rPr>
      <w:t xml:space="preserve">branding iron </w:t>
    </w:r>
    <w:r w:rsidR="00A42843" w:rsidRPr="00A42843">
      <w:rPr>
        <w:rStyle w:val="TitleChar"/>
        <w:sz w:val="44"/>
        <w:szCs w:val="44"/>
      </w:rPr>
      <w:t xml:space="preserve">on another run - </w:t>
    </w:r>
    <w:r w:rsidR="0053698C" w:rsidRPr="00A42843">
      <w:rPr>
        <w:rStyle w:val="TitleChar"/>
        <w:sz w:val="44"/>
        <w:szCs w:val="44"/>
      </w:rPr>
      <w:t>temporarily)</w:t>
    </w:r>
  </w:p>
  <w:p w:rsidR="00993E17" w:rsidRPr="00993E17" w:rsidRDefault="00A42843" w:rsidP="00993E17">
    <w:pPr>
      <w:rPr>
        <w:i/>
        <w:sz w:val="26"/>
        <w:szCs w:val="26"/>
      </w:rPr>
    </w:pPr>
    <w:r>
      <w:rPr>
        <w:i/>
        <w:sz w:val="26"/>
        <w:szCs w:val="26"/>
      </w:rPr>
      <w:t>Section 21 (2) &amp; (3) of the Livestock Regulations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2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3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4" w15:restartNumberingAfterBreak="0">
    <w:nsid w:val="132A5BF0"/>
    <w:multiLevelType w:val="hybridMultilevel"/>
    <w:tmpl w:val="1076C0A6"/>
    <w:lvl w:ilvl="0" w:tplc="1DD24BF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F4D5B"/>
    <w:multiLevelType w:val="hybridMultilevel"/>
    <w:tmpl w:val="13400546"/>
    <w:lvl w:ilvl="0" w:tplc="8910CC6A">
      <w:start w:val="1"/>
      <w:numFmt w:val="bullet"/>
      <w:lvlText w:val=""/>
      <w:lvlJc w:val="left"/>
      <w:pPr>
        <w:ind w:left="780" w:hanging="360"/>
      </w:pPr>
      <w:rPr>
        <w:rFonts w:ascii="Wingdings" w:hAnsi="Wingdings" w:hint="default"/>
        <w:sz w:val="28"/>
        <w:szCs w:val="28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4" w15:restartNumberingAfterBreak="0">
    <w:nsid w:val="24E93944"/>
    <w:multiLevelType w:val="multilevel"/>
    <w:tmpl w:val="BD7A8414"/>
    <w:styleLink w:val="NTGStandardList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15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6" w15:restartNumberingAfterBreak="0">
    <w:nsid w:val="27C55918"/>
    <w:multiLevelType w:val="multilevel"/>
    <w:tmpl w:val="805E14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91B26C5"/>
    <w:multiLevelType w:val="multilevel"/>
    <w:tmpl w:val="FA64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1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2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3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4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5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6" w15:restartNumberingAfterBreak="0">
    <w:nsid w:val="42417B9C"/>
    <w:multiLevelType w:val="hybridMultilevel"/>
    <w:tmpl w:val="BCDA6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28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29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0" w15:restartNumberingAfterBreak="0">
    <w:nsid w:val="53842BC6"/>
    <w:multiLevelType w:val="multilevel"/>
    <w:tmpl w:val="0C78A7AC"/>
    <w:numStyleLink w:val="Tablebulletlist"/>
  </w:abstractNum>
  <w:abstractNum w:abstractNumId="31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5BC549B"/>
    <w:multiLevelType w:val="hybridMultilevel"/>
    <w:tmpl w:val="24DC569A"/>
    <w:lvl w:ilvl="0" w:tplc="643CE91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4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5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6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7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38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0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1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3" w15:restartNumberingAfterBreak="0">
    <w:nsid w:val="7E560AD5"/>
    <w:multiLevelType w:val="hybridMultilevel"/>
    <w:tmpl w:val="EC32E6DC"/>
    <w:lvl w:ilvl="0" w:tplc="0C090001">
      <w:start w:val="1"/>
      <w:numFmt w:val="bullet"/>
      <w:lvlText w:val=""/>
      <w:lvlJc w:val="left"/>
      <w:pPr>
        <w:ind w:left="104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44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4"/>
  </w:num>
  <w:num w:numId="2">
    <w:abstractNumId w:val="13"/>
  </w:num>
  <w:num w:numId="3">
    <w:abstractNumId w:val="42"/>
  </w:num>
  <w:num w:numId="4">
    <w:abstractNumId w:val="28"/>
  </w:num>
  <w:num w:numId="5">
    <w:abstractNumId w:val="20"/>
  </w:num>
  <w:num w:numId="6">
    <w:abstractNumId w:val="9"/>
  </w:num>
  <w:num w:numId="7">
    <w:abstractNumId w:val="30"/>
  </w:num>
  <w:num w:numId="8">
    <w:abstractNumId w:val="18"/>
  </w:num>
  <w:num w:numId="9">
    <w:abstractNumId w:val="41"/>
  </w:num>
  <w:num w:numId="10">
    <w:abstractNumId w:val="26"/>
  </w:num>
  <w:num w:numId="11">
    <w:abstractNumId w:val="38"/>
  </w:num>
  <w:num w:numId="12">
    <w:abstractNumId w:val="4"/>
  </w:num>
  <w:num w:numId="13">
    <w:abstractNumId w:val="16"/>
  </w:num>
  <w:num w:numId="14">
    <w:abstractNumId w:val="19"/>
  </w:num>
  <w:num w:numId="15">
    <w:abstractNumId w:val="5"/>
  </w:num>
  <w:num w:numId="16">
    <w:abstractNumId w:val="43"/>
  </w:num>
  <w:num w:numId="17">
    <w:abstractNumId w:val="14"/>
  </w:num>
  <w:num w:numId="18">
    <w:abstractNumId w:val="3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B20"/>
    <w:rsid w:val="00001DDF"/>
    <w:rsid w:val="0000322D"/>
    <w:rsid w:val="00007670"/>
    <w:rsid w:val="00010665"/>
    <w:rsid w:val="00020347"/>
    <w:rsid w:val="0002393A"/>
    <w:rsid w:val="00027DB8"/>
    <w:rsid w:val="00031A96"/>
    <w:rsid w:val="00040BF3"/>
    <w:rsid w:val="0004211C"/>
    <w:rsid w:val="00046C59"/>
    <w:rsid w:val="00051362"/>
    <w:rsid w:val="00051F45"/>
    <w:rsid w:val="00052953"/>
    <w:rsid w:val="0005341A"/>
    <w:rsid w:val="00055DB8"/>
    <w:rsid w:val="00056DEF"/>
    <w:rsid w:val="00056EDC"/>
    <w:rsid w:val="0006635A"/>
    <w:rsid w:val="000720BE"/>
    <w:rsid w:val="0007259C"/>
    <w:rsid w:val="00080202"/>
    <w:rsid w:val="00080DCD"/>
    <w:rsid w:val="00080E22"/>
    <w:rsid w:val="00082573"/>
    <w:rsid w:val="00082E34"/>
    <w:rsid w:val="000840A3"/>
    <w:rsid w:val="000849D4"/>
    <w:rsid w:val="00085062"/>
    <w:rsid w:val="00086A5F"/>
    <w:rsid w:val="000911EF"/>
    <w:rsid w:val="000962C5"/>
    <w:rsid w:val="00097865"/>
    <w:rsid w:val="000A4317"/>
    <w:rsid w:val="000A559C"/>
    <w:rsid w:val="000B0076"/>
    <w:rsid w:val="000B2CA1"/>
    <w:rsid w:val="000C23BA"/>
    <w:rsid w:val="000D1F29"/>
    <w:rsid w:val="000D633D"/>
    <w:rsid w:val="000E342B"/>
    <w:rsid w:val="000E3ED2"/>
    <w:rsid w:val="000E5DD2"/>
    <w:rsid w:val="000F2958"/>
    <w:rsid w:val="000F3850"/>
    <w:rsid w:val="000F604F"/>
    <w:rsid w:val="00104E7F"/>
    <w:rsid w:val="00111712"/>
    <w:rsid w:val="001137EC"/>
    <w:rsid w:val="001152F5"/>
    <w:rsid w:val="00117743"/>
    <w:rsid w:val="00117F5B"/>
    <w:rsid w:val="00132658"/>
    <w:rsid w:val="001343E2"/>
    <w:rsid w:val="00150DC0"/>
    <w:rsid w:val="00156CD4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744B"/>
    <w:rsid w:val="001B28DA"/>
    <w:rsid w:val="001B2B6C"/>
    <w:rsid w:val="001B3D22"/>
    <w:rsid w:val="001C69F4"/>
    <w:rsid w:val="001D01C4"/>
    <w:rsid w:val="001D4DA9"/>
    <w:rsid w:val="001D4F99"/>
    <w:rsid w:val="001D52B0"/>
    <w:rsid w:val="001D5A18"/>
    <w:rsid w:val="001D7C37"/>
    <w:rsid w:val="001D7CA4"/>
    <w:rsid w:val="001E00A4"/>
    <w:rsid w:val="001E057F"/>
    <w:rsid w:val="001E14EB"/>
    <w:rsid w:val="001F59E6"/>
    <w:rsid w:val="00202D7E"/>
    <w:rsid w:val="00203F1C"/>
    <w:rsid w:val="002044FA"/>
    <w:rsid w:val="00206936"/>
    <w:rsid w:val="00206C6F"/>
    <w:rsid w:val="00206FBD"/>
    <w:rsid w:val="00207746"/>
    <w:rsid w:val="00230031"/>
    <w:rsid w:val="00231545"/>
    <w:rsid w:val="00235C01"/>
    <w:rsid w:val="00247343"/>
    <w:rsid w:val="00253791"/>
    <w:rsid w:val="002645D5"/>
    <w:rsid w:val="0026532D"/>
    <w:rsid w:val="00265C56"/>
    <w:rsid w:val="002716CD"/>
    <w:rsid w:val="00271E8F"/>
    <w:rsid w:val="00274D4B"/>
    <w:rsid w:val="002806F5"/>
    <w:rsid w:val="00281577"/>
    <w:rsid w:val="002926BC"/>
    <w:rsid w:val="00293A72"/>
    <w:rsid w:val="002A0160"/>
    <w:rsid w:val="002A30C3"/>
    <w:rsid w:val="002A6F6A"/>
    <w:rsid w:val="002A7712"/>
    <w:rsid w:val="002B02A6"/>
    <w:rsid w:val="002B38F7"/>
    <w:rsid w:val="002B4F50"/>
    <w:rsid w:val="002B5591"/>
    <w:rsid w:val="002B6AA4"/>
    <w:rsid w:val="002C0BEF"/>
    <w:rsid w:val="002C1FE9"/>
    <w:rsid w:val="002C21A2"/>
    <w:rsid w:val="002D3A57"/>
    <w:rsid w:val="002D7D05"/>
    <w:rsid w:val="002E20C8"/>
    <w:rsid w:val="002E4290"/>
    <w:rsid w:val="002E66A6"/>
    <w:rsid w:val="002F0DB1"/>
    <w:rsid w:val="002F2885"/>
    <w:rsid w:val="002F45A1"/>
    <w:rsid w:val="0030203D"/>
    <w:rsid w:val="003037F9"/>
    <w:rsid w:val="0030583E"/>
    <w:rsid w:val="00307FE1"/>
    <w:rsid w:val="003164BA"/>
    <w:rsid w:val="0032013E"/>
    <w:rsid w:val="003258E6"/>
    <w:rsid w:val="00342283"/>
    <w:rsid w:val="00343A87"/>
    <w:rsid w:val="00344A36"/>
    <w:rsid w:val="003456F4"/>
    <w:rsid w:val="00347FB6"/>
    <w:rsid w:val="003504FD"/>
    <w:rsid w:val="00350881"/>
    <w:rsid w:val="00354DD9"/>
    <w:rsid w:val="00357D55"/>
    <w:rsid w:val="00363513"/>
    <w:rsid w:val="003657E5"/>
    <w:rsid w:val="0036589C"/>
    <w:rsid w:val="00371312"/>
    <w:rsid w:val="00371DC7"/>
    <w:rsid w:val="00377B21"/>
    <w:rsid w:val="00387DB7"/>
    <w:rsid w:val="00390862"/>
    <w:rsid w:val="00390CE3"/>
    <w:rsid w:val="00394876"/>
    <w:rsid w:val="00394AAF"/>
    <w:rsid w:val="00394CE5"/>
    <w:rsid w:val="0039602B"/>
    <w:rsid w:val="003A6341"/>
    <w:rsid w:val="003B67FD"/>
    <w:rsid w:val="003B6A61"/>
    <w:rsid w:val="003B6F31"/>
    <w:rsid w:val="003D0F63"/>
    <w:rsid w:val="003D42C0"/>
    <w:rsid w:val="003D4A8F"/>
    <w:rsid w:val="003D5B29"/>
    <w:rsid w:val="003D7818"/>
    <w:rsid w:val="003E2445"/>
    <w:rsid w:val="003E37BA"/>
    <w:rsid w:val="003E3BB2"/>
    <w:rsid w:val="003F07E7"/>
    <w:rsid w:val="003F5B58"/>
    <w:rsid w:val="003F7E65"/>
    <w:rsid w:val="0040222A"/>
    <w:rsid w:val="00402A05"/>
    <w:rsid w:val="004047BC"/>
    <w:rsid w:val="004100F7"/>
    <w:rsid w:val="004108A5"/>
    <w:rsid w:val="00414CB3"/>
    <w:rsid w:val="0041563D"/>
    <w:rsid w:val="00420EB6"/>
    <w:rsid w:val="00426E25"/>
    <w:rsid w:val="00427D9C"/>
    <w:rsid w:val="00427E7E"/>
    <w:rsid w:val="00433C60"/>
    <w:rsid w:val="0043465D"/>
    <w:rsid w:val="00443B6E"/>
    <w:rsid w:val="00450636"/>
    <w:rsid w:val="0045420A"/>
    <w:rsid w:val="004554D4"/>
    <w:rsid w:val="0045632E"/>
    <w:rsid w:val="00461744"/>
    <w:rsid w:val="00466185"/>
    <w:rsid w:val="00466303"/>
    <w:rsid w:val="004668A7"/>
    <w:rsid w:val="00466C1E"/>
    <w:rsid w:val="00466D96"/>
    <w:rsid w:val="00467747"/>
    <w:rsid w:val="00470017"/>
    <w:rsid w:val="0047105A"/>
    <w:rsid w:val="00473C98"/>
    <w:rsid w:val="00474965"/>
    <w:rsid w:val="00482DF8"/>
    <w:rsid w:val="004864DE"/>
    <w:rsid w:val="00494BE5"/>
    <w:rsid w:val="00495C12"/>
    <w:rsid w:val="00495E30"/>
    <w:rsid w:val="004A0EBA"/>
    <w:rsid w:val="004A2538"/>
    <w:rsid w:val="004A2A09"/>
    <w:rsid w:val="004A331E"/>
    <w:rsid w:val="004A3CC9"/>
    <w:rsid w:val="004B0C15"/>
    <w:rsid w:val="004B35EA"/>
    <w:rsid w:val="004B69E4"/>
    <w:rsid w:val="004C6C39"/>
    <w:rsid w:val="004D075F"/>
    <w:rsid w:val="004D1B76"/>
    <w:rsid w:val="004D344E"/>
    <w:rsid w:val="004E019E"/>
    <w:rsid w:val="004E06EC"/>
    <w:rsid w:val="004E0A3F"/>
    <w:rsid w:val="004E2CB7"/>
    <w:rsid w:val="004F016A"/>
    <w:rsid w:val="00500F94"/>
    <w:rsid w:val="00502FB3"/>
    <w:rsid w:val="00503DE9"/>
    <w:rsid w:val="0050530C"/>
    <w:rsid w:val="00505DEA"/>
    <w:rsid w:val="005060E5"/>
    <w:rsid w:val="00507782"/>
    <w:rsid w:val="00512A04"/>
    <w:rsid w:val="00520499"/>
    <w:rsid w:val="0052188A"/>
    <w:rsid w:val="0052341C"/>
    <w:rsid w:val="005249F5"/>
    <w:rsid w:val="005260F7"/>
    <w:rsid w:val="0053698C"/>
    <w:rsid w:val="00543BD1"/>
    <w:rsid w:val="00556113"/>
    <w:rsid w:val="005621C4"/>
    <w:rsid w:val="00564C12"/>
    <w:rsid w:val="005654B8"/>
    <w:rsid w:val="00574836"/>
    <w:rsid w:val="005762CC"/>
    <w:rsid w:val="00582D3D"/>
    <w:rsid w:val="00584F20"/>
    <w:rsid w:val="00590040"/>
    <w:rsid w:val="00595386"/>
    <w:rsid w:val="00597234"/>
    <w:rsid w:val="005A4AC0"/>
    <w:rsid w:val="005A539B"/>
    <w:rsid w:val="005A5FDF"/>
    <w:rsid w:val="005B0FB7"/>
    <w:rsid w:val="005B122A"/>
    <w:rsid w:val="005B1FCB"/>
    <w:rsid w:val="005B5AC2"/>
    <w:rsid w:val="005C2833"/>
    <w:rsid w:val="005E144D"/>
    <w:rsid w:val="005E1500"/>
    <w:rsid w:val="005E3A43"/>
    <w:rsid w:val="005F0B17"/>
    <w:rsid w:val="005F77C7"/>
    <w:rsid w:val="00620675"/>
    <w:rsid w:val="00622910"/>
    <w:rsid w:val="006254B6"/>
    <w:rsid w:val="00627FC8"/>
    <w:rsid w:val="006433C3"/>
    <w:rsid w:val="00650F5B"/>
    <w:rsid w:val="006568E2"/>
    <w:rsid w:val="00661D1D"/>
    <w:rsid w:val="00665916"/>
    <w:rsid w:val="006670D7"/>
    <w:rsid w:val="006719EA"/>
    <w:rsid w:val="00671F13"/>
    <w:rsid w:val="0067400A"/>
    <w:rsid w:val="006847AD"/>
    <w:rsid w:val="00687B20"/>
    <w:rsid w:val="00691036"/>
    <w:rsid w:val="0069114B"/>
    <w:rsid w:val="006944C1"/>
    <w:rsid w:val="006A756A"/>
    <w:rsid w:val="006B7FE0"/>
    <w:rsid w:val="006D66F7"/>
    <w:rsid w:val="006E283C"/>
    <w:rsid w:val="00705C9D"/>
    <w:rsid w:val="00705F13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55248"/>
    <w:rsid w:val="0076190B"/>
    <w:rsid w:val="0076355D"/>
    <w:rsid w:val="00763A2D"/>
    <w:rsid w:val="007676A4"/>
    <w:rsid w:val="00777795"/>
    <w:rsid w:val="00783A57"/>
    <w:rsid w:val="00784C92"/>
    <w:rsid w:val="007859CD"/>
    <w:rsid w:val="00785C24"/>
    <w:rsid w:val="007907E4"/>
    <w:rsid w:val="00796461"/>
    <w:rsid w:val="007A0DC3"/>
    <w:rsid w:val="007A5EFD"/>
    <w:rsid w:val="007A6A4F"/>
    <w:rsid w:val="007B03F5"/>
    <w:rsid w:val="007B5C09"/>
    <w:rsid w:val="007B5DA2"/>
    <w:rsid w:val="007C0966"/>
    <w:rsid w:val="007C19E7"/>
    <w:rsid w:val="007C25AE"/>
    <w:rsid w:val="007C5CFD"/>
    <w:rsid w:val="007C6D9F"/>
    <w:rsid w:val="007D4893"/>
    <w:rsid w:val="007D48A4"/>
    <w:rsid w:val="007E70CF"/>
    <w:rsid w:val="007E74A4"/>
    <w:rsid w:val="007F1B6F"/>
    <w:rsid w:val="007F263F"/>
    <w:rsid w:val="008015A8"/>
    <w:rsid w:val="0080766E"/>
    <w:rsid w:val="00811169"/>
    <w:rsid w:val="00815297"/>
    <w:rsid w:val="008170DB"/>
    <w:rsid w:val="00817BA1"/>
    <w:rsid w:val="00823022"/>
    <w:rsid w:val="0082634E"/>
    <w:rsid w:val="00830853"/>
    <w:rsid w:val="008313C4"/>
    <w:rsid w:val="00835434"/>
    <w:rsid w:val="008358C0"/>
    <w:rsid w:val="00836E22"/>
    <w:rsid w:val="00841B39"/>
    <w:rsid w:val="00842838"/>
    <w:rsid w:val="00854EC1"/>
    <w:rsid w:val="0085797F"/>
    <w:rsid w:val="00860028"/>
    <w:rsid w:val="00861DC3"/>
    <w:rsid w:val="00867019"/>
    <w:rsid w:val="00872B4E"/>
    <w:rsid w:val="00872EF1"/>
    <w:rsid w:val="0087320B"/>
    <w:rsid w:val="008735A9"/>
    <w:rsid w:val="00877BC5"/>
    <w:rsid w:val="00877D20"/>
    <w:rsid w:val="00881C48"/>
    <w:rsid w:val="00885B80"/>
    <w:rsid w:val="00885C30"/>
    <w:rsid w:val="00885E9B"/>
    <w:rsid w:val="0089368E"/>
    <w:rsid w:val="00893C96"/>
    <w:rsid w:val="0089500A"/>
    <w:rsid w:val="00897C94"/>
    <w:rsid w:val="008A7C12"/>
    <w:rsid w:val="008B03CE"/>
    <w:rsid w:val="008B521D"/>
    <w:rsid w:val="008B529E"/>
    <w:rsid w:val="008C17FB"/>
    <w:rsid w:val="008C574E"/>
    <w:rsid w:val="008C70BB"/>
    <w:rsid w:val="008D1B00"/>
    <w:rsid w:val="008D57B8"/>
    <w:rsid w:val="008E03FC"/>
    <w:rsid w:val="008E510B"/>
    <w:rsid w:val="00902B13"/>
    <w:rsid w:val="00911941"/>
    <w:rsid w:val="00914AE5"/>
    <w:rsid w:val="0092024D"/>
    <w:rsid w:val="00925146"/>
    <w:rsid w:val="00925F0F"/>
    <w:rsid w:val="00932F6B"/>
    <w:rsid w:val="00934E50"/>
    <w:rsid w:val="009468BC"/>
    <w:rsid w:val="00947FAE"/>
    <w:rsid w:val="009616DF"/>
    <w:rsid w:val="0096542F"/>
    <w:rsid w:val="00967FA7"/>
    <w:rsid w:val="00971645"/>
    <w:rsid w:val="00977919"/>
    <w:rsid w:val="00983000"/>
    <w:rsid w:val="009870FA"/>
    <w:rsid w:val="009921C3"/>
    <w:rsid w:val="00993E17"/>
    <w:rsid w:val="0099551D"/>
    <w:rsid w:val="009A5897"/>
    <w:rsid w:val="009A5F24"/>
    <w:rsid w:val="009B0B3E"/>
    <w:rsid w:val="009B1913"/>
    <w:rsid w:val="009B1BF1"/>
    <w:rsid w:val="009B6657"/>
    <w:rsid w:val="009B6966"/>
    <w:rsid w:val="009C5648"/>
    <w:rsid w:val="009D0EB5"/>
    <w:rsid w:val="009D14F9"/>
    <w:rsid w:val="009D2B74"/>
    <w:rsid w:val="009D50DB"/>
    <w:rsid w:val="009D63FF"/>
    <w:rsid w:val="009E175D"/>
    <w:rsid w:val="009E3CC2"/>
    <w:rsid w:val="009F06BD"/>
    <w:rsid w:val="009F2A4D"/>
    <w:rsid w:val="00A00828"/>
    <w:rsid w:val="00A03290"/>
    <w:rsid w:val="00A0387E"/>
    <w:rsid w:val="00A05BF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61F"/>
    <w:rsid w:val="00A37DDA"/>
    <w:rsid w:val="00A42843"/>
    <w:rsid w:val="00A45005"/>
    <w:rsid w:val="00A457A3"/>
    <w:rsid w:val="00A51612"/>
    <w:rsid w:val="00A53CF0"/>
    <w:rsid w:val="00A66DD9"/>
    <w:rsid w:val="00A7620F"/>
    <w:rsid w:val="00A76790"/>
    <w:rsid w:val="00A925EC"/>
    <w:rsid w:val="00A929AA"/>
    <w:rsid w:val="00A92B6B"/>
    <w:rsid w:val="00AA541E"/>
    <w:rsid w:val="00AD0DA4"/>
    <w:rsid w:val="00AD4169"/>
    <w:rsid w:val="00AE193F"/>
    <w:rsid w:val="00AE25C6"/>
    <w:rsid w:val="00AE2A8A"/>
    <w:rsid w:val="00AE306C"/>
    <w:rsid w:val="00AF28C1"/>
    <w:rsid w:val="00B02EF1"/>
    <w:rsid w:val="00B07C97"/>
    <w:rsid w:val="00B11C67"/>
    <w:rsid w:val="00B15754"/>
    <w:rsid w:val="00B16002"/>
    <w:rsid w:val="00B2046E"/>
    <w:rsid w:val="00B20E8B"/>
    <w:rsid w:val="00B218C1"/>
    <w:rsid w:val="00B23D36"/>
    <w:rsid w:val="00B257E1"/>
    <w:rsid w:val="00B2599A"/>
    <w:rsid w:val="00B27AC4"/>
    <w:rsid w:val="00B31D3A"/>
    <w:rsid w:val="00B343CC"/>
    <w:rsid w:val="00B5084A"/>
    <w:rsid w:val="00B552F1"/>
    <w:rsid w:val="00B606A1"/>
    <w:rsid w:val="00B614F7"/>
    <w:rsid w:val="00B61B26"/>
    <w:rsid w:val="00B65E6B"/>
    <w:rsid w:val="00B674EB"/>
    <w:rsid w:val="00B675B2"/>
    <w:rsid w:val="00B81261"/>
    <w:rsid w:val="00B8223E"/>
    <w:rsid w:val="00B832AE"/>
    <w:rsid w:val="00B86678"/>
    <w:rsid w:val="00B92F9B"/>
    <w:rsid w:val="00B941B3"/>
    <w:rsid w:val="00B96513"/>
    <w:rsid w:val="00BA1A56"/>
    <w:rsid w:val="00BA1D47"/>
    <w:rsid w:val="00BA66F0"/>
    <w:rsid w:val="00BB2239"/>
    <w:rsid w:val="00BB2AE7"/>
    <w:rsid w:val="00BB6464"/>
    <w:rsid w:val="00BC1BB8"/>
    <w:rsid w:val="00BD7FE1"/>
    <w:rsid w:val="00BE37CA"/>
    <w:rsid w:val="00BE6144"/>
    <w:rsid w:val="00BE635A"/>
    <w:rsid w:val="00BF1343"/>
    <w:rsid w:val="00BF17E9"/>
    <w:rsid w:val="00BF2ABB"/>
    <w:rsid w:val="00BF4737"/>
    <w:rsid w:val="00BF5099"/>
    <w:rsid w:val="00C10B5E"/>
    <w:rsid w:val="00C10F10"/>
    <w:rsid w:val="00C11E6F"/>
    <w:rsid w:val="00C15D4D"/>
    <w:rsid w:val="00C175DC"/>
    <w:rsid w:val="00C30171"/>
    <w:rsid w:val="00C309D8"/>
    <w:rsid w:val="00C43519"/>
    <w:rsid w:val="00C45263"/>
    <w:rsid w:val="00C51537"/>
    <w:rsid w:val="00C52BC3"/>
    <w:rsid w:val="00C53ECF"/>
    <w:rsid w:val="00C61AFA"/>
    <w:rsid w:val="00C61D64"/>
    <w:rsid w:val="00C62099"/>
    <w:rsid w:val="00C64EA3"/>
    <w:rsid w:val="00C72867"/>
    <w:rsid w:val="00C75E81"/>
    <w:rsid w:val="00C806EA"/>
    <w:rsid w:val="00C86609"/>
    <w:rsid w:val="00C92B4C"/>
    <w:rsid w:val="00C954F6"/>
    <w:rsid w:val="00C96318"/>
    <w:rsid w:val="00CA36A0"/>
    <w:rsid w:val="00CA6BC5"/>
    <w:rsid w:val="00CB034A"/>
    <w:rsid w:val="00CC2F1A"/>
    <w:rsid w:val="00CC571B"/>
    <w:rsid w:val="00CC61CD"/>
    <w:rsid w:val="00CC6C02"/>
    <w:rsid w:val="00CC737B"/>
    <w:rsid w:val="00CD5011"/>
    <w:rsid w:val="00CE640F"/>
    <w:rsid w:val="00CE76BC"/>
    <w:rsid w:val="00CF540E"/>
    <w:rsid w:val="00D012F6"/>
    <w:rsid w:val="00D02196"/>
    <w:rsid w:val="00D02F07"/>
    <w:rsid w:val="00D15D88"/>
    <w:rsid w:val="00D27D49"/>
    <w:rsid w:val="00D27EBE"/>
    <w:rsid w:val="00D34336"/>
    <w:rsid w:val="00D35D55"/>
    <w:rsid w:val="00D36A49"/>
    <w:rsid w:val="00D517C6"/>
    <w:rsid w:val="00D71D84"/>
    <w:rsid w:val="00D72464"/>
    <w:rsid w:val="00D72A57"/>
    <w:rsid w:val="00D768EB"/>
    <w:rsid w:val="00D81E17"/>
    <w:rsid w:val="00D82D1E"/>
    <w:rsid w:val="00D832D9"/>
    <w:rsid w:val="00D83EC2"/>
    <w:rsid w:val="00D90F00"/>
    <w:rsid w:val="00D975C0"/>
    <w:rsid w:val="00DA5285"/>
    <w:rsid w:val="00DB191D"/>
    <w:rsid w:val="00DB4F91"/>
    <w:rsid w:val="00DB6D0A"/>
    <w:rsid w:val="00DC06BE"/>
    <w:rsid w:val="00DC1F0F"/>
    <w:rsid w:val="00DC3117"/>
    <w:rsid w:val="00DC5DD9"/>
    <w:rsid w:val="00DC6D2D"/>
    <w:rsid w:val="00DD4E59"/>
    <w:rsid w:val="00DE178A"/>
    <w:rsid w:val="00DE33B5"/>
    <w:rsid w:val="00DE5E18"/>
    <w:rsid w:val="00DE680B"/>
    <w:rsid w:val="00DF0487"/>
    <w:rsid w:val="00DF5EA4"/>
    <w:rsid w:val="00E02681"/>
    <w:rsid w:val="00E02792"/>
    <w:rsid w:val="00E034D8"/>
    <w:rsid w:val="00E04CC0"/>
    <w:rsid w:val="00E15816"/>
    <w:rsid w:val="00E160D5"/>
    <w:rsid w:val="00E235CB"/>
    <w:rsid w:val="00E239FF"/>
    <w:rsid w:val="00E27D7B"/>
    <w:rsid w:val="00E30556"/>
    <w:rsid w:val="00E30981"/>
    <w:rsid w:val="00E309F2"/>
    <w:rsid w:val="00E32991"/>
    <w:rsid w:val="00E33136"/>
    <w:rsid w:val="00E34D7C"/>
    <w:rsid w:val="00E3598A"/>
    <w:rsid w:val="00E3673F"/>
    <w:rsid w:val="00E3723D"/>
    <w:rsid w:val="00E43797"/>
    <w:rsid w:val="00E44C89"/>
    <w:rsid w:val="00E457A6"/>
    <w:rsid w:val="00E61BA2"/>
    <w:rsid w:val="00E63864"/>
    <w:rsid w:val="00E6403F"/>
    <w:rsid w:val="00E75451"/>
    <w:rsid w:val="00E770C4"/>
    <w:rsid w:val="00E84C5A"/>
    <w:rsid w:val="00E861DB"/>
    <w:rsid w:val="00E908F1"/>
    <w:rsid w:val="00E93406"/>
    <w:rsid w:val="00E956C5"/>
    <w:rsid w:val="00E95C39"/>
    <w:rsid w:val="00EA2C39"/>
    <w:rsid w:val="00EB0A3C"/>
    <w:rsid w:val="00EB0A96"/>
    <w:rsid w:val="00EB77F9"/>
    <w:rsid w:val="00EC5769"/>
    <w:rsid w:val="00EC7D00"/>
    <w:rsid w:val="00ED0304"/>
    <w:rsid w:val="00ED4CA4"/>
    <w:rsid w:val="00ED4FF7"/>
    <w:rsid w:val="00ED5B7B"/>
    <w:rsid w:val="00EE38FA"/>
    <w:rsid w:val="00EE3E2C"/>
    <w:rsid w:val="00EE5D23"/>
    <w:rsid w:val="00EE750D"/>
    <w:rsid w:val="00EF051F"/>
    <w:rsid w:val="00EF286D"/>
    <w:rsid w:val="00EF3CA4"/>
    <w:rsid w:val="00EF49A8"/>
    <w:rsid w:val="00EF7859"/>
    <w:rsid w:val="00F014DA"/>
    <w:rsid w:val="00F02591"/>
    <w:rsid w:val="00F15931"/>
    <w:rsid w:val="00F467B9"/>
    <w:rsid w:val="00F5696E"/>
    <w:rsid w:val="00F60EFF"/>
    <w:rsid w:val="00F67D2D"/>
    <w:rsid w:val="00F858F2"/>
    <w:rsid w:val="00F860CC"/>
    <w:rsid w:val="00F914AC"/>
    <w:rsid w:val="00F94398"/>
    <w:rsid w:val="00FA79B6"/>
    <w:rsid w:val="00FB2B56"/>
    <w:rsid w:val="00FB3CC5"/>
    <w:rsid w:val="00FB55D5"/>
    <w:rsid w:val="00FB7F9B"/>
    <w:rsid w:val="00FC12BF"/>
    <w:rsid w:val="00FC2C60"/>
    <w:rsid w:val="00FD3E6F"/>
    <w:rsid w:val="00FD51B9"/>
    <w:rsid w:val="00FD5849"/>
    <w:rsid w:val="00FE03E4"/>
    <w:rsid w:val="00FE2A39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1C2659AA"/>
  <w15:docId w15:val="{55D8750B-16EA-443A-B7C8-F7B26DCB6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ato" w:eastAsia="Calibri" w:hAnsi="Lato" w:cs="Times New Roman"/>
        <w:sz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3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F20"/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1"/>
    <w:qFormat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354DD9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paragraph" w:customStyle="1" w:styleId="DivisionHeading">
    <w:name w:val="Division Heading"/>
    <w:basedOn w:val="Normal"/>
    <w:next w:val="Normal"/>
    <w:rsid w:val="00B23D36"/>
    <w:pPr>
      <w:keepNext/>
      <w:keepLines/>
      <w:widowControl w:val="0"/>
      <w:spacing w:before="100" w:beforeAutospacing="1" w:after="240"/>
      <w:ind w:left="1985" w:hanging="1985"/>
      <w:outlineLvl w:val="2"/>
    </w:pPr>
    <w:rPr>
      <w:rFonts w:ascii="Helvetica" w:eastAsia="Times New Roman" w:hAnsi="Helvetica"/>
      <w:b/>
      <w:sz w:val="26"/>
      <w:szCs w:val="24"/>
      <w:lang w:eastAsia="en-AU"/>
    </w:rPr>
  </w:style>
  <w:style w:type="character" w:customStyle="1" w:styleId="charDivisionText">
    <w:name w:val="charDivisionText"/>
    <w:rsid w:val="00B23D36"/>
  </w:style>
  <w:style w:type="paragraph" w:customStyle="1" w:styleId="NewSectionHeading">
    <w:name w:val="New Section Heading"/>
    <w:basedOn w:val="Normal"/>
    <w:next w:val="Normal"/>
    <w:link w:val="NewSectionHeadingChar"/>
    <w:rsid w:val="00B23D36"/>
    <w:pPr>
      <w:keepNext/>
      <w:keepLines/>
      <w:widowControl w:val="0"/>
      <w:spacing w:after="240"/>
      <w:ind w:left="1100" w:hanging="1100"/>
      <w:outlineLvl w:val="4"/>
    </w:pPr>
    <w:rPr>
      <w:rFonts w:ascii="Helvetica" w:eastAsia="Times New Roman" w:hAnsi="Helvetica"/>
      <w:b/>
      <w:sz w:val="24"/>
      <w:szCs w:val="24"/>
      <w:lang w:eastAsia="en-AU"/>
    </w:rPr>
  </w:style>
  <w:style w:type="paragraph" w:customStyle="1" w:styleId="Subsection">
    <w:name w:val="Subsection"/>
    <w:basedOn w:val="Normal"/>
    <w:link w:val="SubsectionChar"/>
    <w:rsid w:val="00B23D36"/>
    <w:pPr>
      <w:widowControl w:val="0"/>
      <w:tabs>
        <w:tab w:val="right" w:pos="902"/>
      </w:tabs>
      <w:spacing w:after="240"/>
      <w:ind w:left="1100" w:hanging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NewSectionHeadingChar">
    <w:name w:val="New Section Heading Char"/>
    <w:link w:val="NewSectionHeading"/>
    <w:rsid w:val="00B23D36"/>
    <w:rPr>
      <w:rFonts w:ascii="Helvetica" w:eastAsia="Times New Roman" w:hAnsi="Helvetica"/>
      <w:b/>
      <w:sz w:val="24"/>
      <w:szCs w:val="24"/>
      <w:lang w:eastAsia="en-AU"/>
    </w:rPr>
  </w:style>
  <w:style w:type="character" w:customStyle="1" w:styleId="SubsectionChar">
    <w:name w:val="Subsection Char"/>
    <w:link w:val="Subsection"/>
    <w:rsid w:val="00B23D36"/>
    <w:rPr>
      <w:rFonts w:ascii="Helvetica" w:eastAsia="Times New Roman" w:hAnsi="Helvetica"/>
      <w:sz w:val="24"/>
      <w:szCs w:val="24"/>
      <w:lang w:eastAsia="en-AU"/>
    </w:rPr>
  </w:style>
  <w:style w:type="paragraph" w:customStyle="1" w:styleId="Paragraph">
    <w:name w:val="Paragraph"/>
    <w:basedOn w:val="Normal"/>
    <w:link w:val="ParagraphChar"/>
    <w:rsid w:val="00E3673F"/>
    <w:pPr>
      <w:widowControl w:val="0"/>
      <w:spacing w:after="240"/>
      <w:ind w:left="1667" w:hanging="567"/>
      <w:jc w:val="both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Penalty">
    <w:name w:val="Penalty"/>
    <w:basedOn w:val="Normal"/>
    <w:next w:val="Normal"/>
    <w:rsid w:val="00E3673F"/>
    <w:pPr>
      <w:widowControl w:val="0"/>
      <w:spacing w:after="240"/>
      <w:ind w:left="3600" w:hanging="2500"/>
    </w:pPr>
    <w:rPr>
      <w:rFonts w:ascii="Helvetica" w:eastAsia="Times New Roman" w:hAnsi="Helvetica"/>
      <w:sz w:val="24"/>
      <w:szCs w:val="24"/>
      <w:lang w:eastAsia="en-AU"/>
    </w:rPr>
  </w:style>
  <w:style w:type="paragraph" w:customStyle="1" w:styleId="BlankHeader">
    <w:name w:val="BlankHeader"/>
    <w:next w:val="Normal"/>
    <w:rsid w:val="00E3673F"/>
    <w:pPr>
      <w:widowControl w:val="0"/>
      <w:spacing w:after="0"/>
    </w:pPr>
    <w:rPr>
      <w:rFonts w:ascii="Helvetica" w:eastAsia="Times New Roman" w:hAnsi="Helvetica"/>
      <w:vanish/>
      <w:sz w:val="24"/>
      <w:szCs w:val="24"/>
      <w:lang w:eastAsia="en-AU"/>
    </w:rPr>
  </w:style>
  <w:style w:type="paragraph" w:customStyle="1" w:styleId="Sectiontext">
    <w:name w:val="Section text"/>
    <w:basedOn w:val="Normal"/>
    <w:rsid w:val="00E3673F"/>
    <w:pPr>
      <w:widowControl w:val="0"/>
      <w:spacing w:after="240"/>
      <w:ind w:left="1100"/>
      <w:jc w:val="both"/>
    </w:pPr>
    <w:rPr>
      <w:rFonts w:ascii="Helvetica" w:eastAsia="Times New Roman" w:hAnsi="Helvetica"/>
      <w:sz w:val="24"/>
      <w:szCs w:val="24"/>
      <w:lang w:eastAsia="en-AU"/>
    </w:rPr>
  </w:style>
  <w:style w:type="character" w:customStyle="1" w:styleId="ParagraphChar">
    <w:name w:val="Paragraph Char"/>
    <w:link w:val="Paragraph"/>
    <w:rsid w:val="00E3673F"/>
    <w:rPr>
      <w:rFonts w:ascii="Helvetica" w:eastAsia="Times New Roman" w:hAnsi="Helvetica"/>
      <w:sz w:val="24"/>
      <w:szCs w:val="24"/>
      <w:lang w:eastAsia="en-AU"/>
    </w:rPr>
  </w:style>
  <w:style w:type="numbering" w:customStyle="1" w:styleId="NTGStandardList">
    <w:name w:val="NTG Standard List"/>
    <w:basedOn w:val="NoList"/>
    <w:rsid w:val="0053698C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tom.haines@nt.gov.au" TargetMode="External"/><Relationship Id="rId4" Type="http://schemas.openxmlformats.org/officeDocument/2006/relationships/styles" Target="styles.xml"/><Relationship Id="rId9" Type="http://schemas.openxmlformats.org/officeDocument/2006/relationships/hyperlink" Target="mailto:ntnlis@nt.gov.au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form.dotx" TargetMode="External"/></Relationship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2021-06-01T00:00:00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FB0A4B1-71D9-4998-9A83-25DF6BBC8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form.dotx</Template>
  <TotalTime>2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special permission to brand cattle off registered run</vt:lpstr>
    </vt:vector>
  </TitlesOfParts>
  <Company>INDUSTRY, TOURISM AND TRADE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special permission to brand cattle off registered run</dc:title>
  <dc:creator>Northern Territory Government</dc:creator>
  <cp:lastModifiedBy>Marlene Woods</cp:lastModifiedBy>
  <cp:revision>3</cp:revision>
  <cp:lastPrinted>2021-06-01T01:23:00Z</cp:lastPrinted>
  <dcterms:created xsi:type="dcterms:W3CDTF">2021-06-01T04:39:00Z</dcterms:created>
  <dcterms:modified xsi:type="dcterms:W3CDTF">2021-06-01T04:41:00Z</dcterms:modified>
</cp:coreProperties>
</file>